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7D9AC" w14:textId="77777777" w:rsidR="009F36E9" w:rsidRPr="00CE4105" w:rsidRDefault="00DA0DF1" w:rsidP="00646499">
      <w:pPr>
        <w:pStyle w:val="AralkYok"/>
        <w:jc w:val="center"/>
      </w:pPr>
      <w:r w:rsidRPr="00CE4105">
        <w:rPr>
          <w:noProof/>
        </w:rPr>
        <w:drawing>
          <wp:inline distT="0" distB="0" distL="0" distR="0" wp14:anchorId="06ABA991" wp14:editId="0294D900">
            <wp:extent cx="2673350" cy="2673350"/>
            <wp:effectExtent l="0" t="0" r="0" b="0"/>
            <wp:docPr id="1" name="Resim 1" descr="20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C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3350" cy="2673350"/>
                    </a:xfrm>
                    <a:prstGeom prst="rect">
                      <a:avLst/>
                    </a:prstGeom>
                    <a:noFill/>
                    <a:ln>
                      <a:noFill/>
                    </a:ln>
                  </pic:spPr>
                </pic:pic>
              </a:graphicData>
            </a:graphic>
          </wp:inline>
        </w:drawing>
      </w:r>
    </w:p>
    <w:p w14:paraId="57067A45" w14:textId="77777777" w:rsidR="00322346" w:rsidRPr="00CE4105" w:rsidRDefault="00322346" w:rsidP="00A30F57">
      <w:pPr>
        <w:pStyle w:val="stBilgi"/>
        <w:spacing w:before="120" w:after="120"/>
        <w:jc w:val="center"/>
        <w:rPr>
          <w:rFonts w:ascii="Century Gothic" w:hAnsi="Century Gothic"/>
          <w:sz w:val="22"/>
          <w:szCs w:val="22"/>
        </w:rPr>
      </w:pPr>
    </w:p>
    <w:p w14:paraId="2E8D7A4A" w14:textId="77777777" w:rsidR="00322346" w:rsidRPr="00CE4105" w:rsidRDefault="00322346" w:rsidP="00A30F57">
      <w:pPr>
        <w:pStyle w:val="NormalWeb"/>
        <w:spacing w:before="120" w:beforeAutospacing="0" w:after="120" w:afterAutospacing="0"/>
        <w:jc w:val="center"/>
        <w:rPr>
          <w:rFonts w:ascii="Century Gothic" w:hAnsi="Century Gothic"/>
          <w:b/>
          <w:sz w:val="40"/>
          <w:szCs w:val="22"/>
        </w:rPr>
      </w:pPr>
    </w:p>
    <w:p w14:paraId="04993ED4" w14:textId="77777777" w:rsidR="00322346" w:rsidRPr="00CE4105" w:rsidRDefault="00322346" w:rsidP="00A30F57">
      <w:pPr>
        <w:pStyle w:val="NormalWeb"/>
        <w:spacing w:before="120" w:beforeAutospacing="0" w:after="120" w:afterAutospacing="0"/>
        <w:jc w:val="center"/>
        <w:rPr>
          <w:rFonts w:ascii="Century Gothic" w:hAnsi="Century Gothic"/>
          <w:b/>
          <w:sz w:val="48"/>
          <w:szCs w:val="22"/>
          <w:u w:val="single"/>
        </w:rPr>
      </w:pPr>
      <w:r w:rsidRPr="00CE4105">
        <w:rPr>
          <w:rFonts w:ascii="Century Gothic" w:hAnsi="Century Gothic"/>
          <w:b/>
          <w:sz w:val="48"/>
          <w:szCs w:val="22"/>
          <w:u w:val="single"/>
        </w:rPr>
        <w:t>İZMİR TİCARET BORSASI</w:t>
      </w:r>
    </w:p>
    <w:p w14:paraId="060C0B9C" w14:textId="77777777" w:rsidR="00322346" w:rsidRPr="00CE4105" w:rsidRDefault="00322346" w:rsidP="00A30F57">
      <w:pPr>
        <w:pStyle w:val="stBilgi"/>
        <w:spacing w:before="120" w:after="120"/>
        <w:jc w:val="center"/>
        <w:rPr>
          <w:rFonts w:ascii="Century Gothic" w:hAnsi="Century Gothic"/>
          <w:b/>
          <w:sz w:val="48"/>
          <w:szCs w:val="22"/>
        </w:rPr>
      </w:pPr>
    </w:p>
    <w:p w14:paraId="172602D1" w14:textId="77777777" w:rsidR="00322346" w:rsidRPr="00CE4105" w:rsidRDefault="001023C7" w:rsidP="00A30F57">
      <w:pPr>
        <w:pStyle w:val="stBilgi"/>
        <w:spacing w:before="120" w:after="120"/>
        <w:jc w:val="center"/>
        <w:rPr>
          <w:rFonts w:ascii="Century Gothic" w:hAnsi="Century Gothic"/>
          <w:b/>
          <w:i/>
          <w:sz w:val="48"/>
          <w:szCs w:val="22"/>
        </w:rPr>
      </w:pPr>
      <w:r w:rsidRPr="00CE4105">
        <w:rPr>
          <w:rFonts w:ascii="Century Gothic" w:hAnsi="Century Gothic"/>
          <w:b/>
          <w:i/>
          <w:sz w:val="48"/>
          <w:szCs w:val="22"/>
        </w:rPr>
        <w:t>“</w:t>
      </w:r>
      <w:r w:rsidR="00241404" w:rsidRPr="00CE4105">
        <w:rPr>
          <w:rFonts w:ascii="Century Gothic" w:hAnsi="Century Gothic"/>
          <w:b/>
          <w:i/>
          <w:sz w:val="48"/>
          <w:szCs w:val="22"/>
        </w:rPr>
        <w:t>TARIM GENÇLERLE YÜKSELİYOR</w:t>
      </w:r>
      <w:r w:rsidRPr="00CE4105">
        <w:rPr>
          <w:rFonts w:ascii="Century Gothic" w:hAnsi="Century Gothic"/>
          <w:b/>
          <w:i/>
          <w:sz w:val="48"/>
          <w:szCs w:val="22"/>
        </w:rPr>
        <w:t>”</w:t>
      </w:r>
    </w:p>
    <w:p w14:paraId="2846C6AC" w14:textId="77777777" w:rsidR="001023C7" w:rsidRPr="00CE4105" w:rsidRDefault="001023C7" w:rsidP="00A30F57">
      <w:pPr>
        <w:pStyle w:val="stBilgi"/>
        <w:spacing w:before="120" w:after="120"/>
        <w:jc w:val="center"/>
        <w:rPr>
          <w:rFonts w:ascii="Century Gothic" w:hAnsi="Century Gothic"/>
          <w:b/>
          <w:i/>
          <w:sz w:val="48"/>
          <w:szCs w:val="22"/>
        </w:rPr>
      </w:pPr>
    </w:p>
    <w:p w14:paraId="3E40778C" w14:textId="1005FEAD" w:rsidR="00322346" w:rsidRPr="00CE4105" w:rsidRDefault="009C3163" w:rsidP="00A30F57">
      <w:pPr>
        <w:pStyle w:val="stBilgi"/>
        <w:spacing w:before="120" w:after="120"/>
        <w:jc w:val="center"/>
        <w:rPr>
          <w:rFonts w:ascii="Century Gothic" w:hAnsi="Century Gothic"/>
          <w:b/>
          <w:sz w:val="48"/>
          <w:szCs w:val="22"/>
        </w:rPr>
      </w:pPr>
      <w:r w:rsidRPr="00CE4105">
        <w:rPr>
          <w:rFonts w:ascii="Century Gothic" w:hAnsi="Century Gothic"/>
          <w:b/>
          <w:i/>
          <w:sz w:val="48"/>
          <w:szCs w:val="22"/>
        </w:rPr>
        <w:t>10</w:t>
      </w:r>
      <w:r w:rsidR="001023C7" w:rsidRPr="00CE4105">
        <w:rPr>
          <w:rFonts w:ascii="Century Gothic" w:hAnsi="Century Gothic"/>
          <w:b/>
          <w:i/>
          <w:sz w:val="48"/>
          <w:szCs w:val="22"/>
        </w:rPr>
        <w:t xml:space="preserve">. </w:t>
      </w:r>
      <w:r w:rsidR="00322346" w:rsidRPr="00CE4105">
        <w:rPr>
          <w:rFonts w:ascii="Century Gothic" w:hAnsi="Century Gothic"/>
          <w:b/>
          <w:sz w:val="48"/>
          <w:szCs w:val="22"/>
        </w:rPr>
        <w:t xml:space="preserve">PROJE </w:t>
      </w:r>
      <w:r w:rsidR="004D3610" w:rsidRPr="00CE4105">
        <w:rPr>
          <w:rFonts w:ascii="Century Gothic" w:hAnsi="Century Gothic"/>
          <w:b/>
          <w:sz w:val="48"/>
          <w:szCs w:val="22"/>
        </w:rPr>
        <w:t>FİKR</w:t>
      </w:r>
      <w:r w:rsidR="001023C7" w:rsidRPr="00CE4105">
        <w:rPr>
          <w:rFonts w:ascii="Century Gothic" w:hAnsi="Century Gothic"/>
          <w:b/>
          <w:sz w:val="48"/>
          <w:szCs w:val="22"/>
        </w:rPr>
        <w:t>İ</w:t>
      </w:r>
      <w:r w:rsidR="00116D27" w:rsidRPr="00CE4105">
        <w:rPr>
          <w:rFonts w:ascii="Century Gothic" w:hAnsi="Century Gothic"/>
          <w:b/>
          <w:sz w:val="48"/>
          <w:szCs w:val="22"/>
        </w:rPr>
        <w:t xml:space="preserve"> </w:t>
      </w:r>
      <w:r w:rsidR="00322346" w:rsidRPr="00CE4105">
        <w:rPr>
          <w:rFonts w:ascii="Century Gothic" w:hAnsi="Century Gothic"/>
          <w:b/>
          <w:sz w:val="48"/>
          <w:szCs w:val="22"/>
        </w:rPr>
        <w:t>YARIŞMASI</w:t>
      </w:r>
    </w:p>
    <w:p w14:paraId="4A36FF24" w14:textId="77777777" w:rsidR="00322346" w:rsidRPr="00CE4105" w:rsidRDefault="00322346" w:rsidP="00A30F57">
      <w:pPr>
        <w:pStyle w:val="stBilgi"/>
        <w:spacing w:before="120" w:after="120"/>
        <w:jc w:val="center"/>
        <w:rPr>
          <w:rFonts w:ascii="Century Gothic" w:hAnsi="Century Gothic"/>
          <w:sz w:val="40"/>
          <w:szCs w:val="22"/>
        </w:rPr>
      </w:pPr>
    </w:p>
    <w:p w14:paraId="3AE6D448" w14:textId="77777777" w:rsidR="00322346" w:rsidRPr="00CE4105" w:rsidRDefault="00322346" w:rsidP="00A30F57">
      <w:pPr>
        <w:pStyle w:val="stBilgi"/>
        <w:spacing w:before="120" w:after="120"/>
        <w:jc w:val="center"/>
        <w:rPr>
          <w:rFonts w:ascii="Century Gothic" w:hAnsi="Century Gothic"/>
          <w:b/>
          <w:sz w:val="40"/>
          <w:szCs w:val="22"/>
        </w:rPr>
      </w:pPr>
    </w:p>
    <w:p w14:paraId="446A9D95" w14:textId="3ACD8547" w:rsidR="00322346" w:rsidRPr="00CE4105" w:rsidRDefault="00812ADB" w:rsidP="00A30F57">
      <w:pPr>
        <w:pStyle w:val="stBilgi"/>
        <w:spacing w:before="120" w:after="120"/>
        <w:jc w:val="center"/>
        <w:rPr>
          <w:rFonts w:ascii="Century Gothic" w:hAnsi="Century Gothic"/>
          <w:b/>
          <w:sz w:val="40"/>
          <w:szCs w:val="22"/>
        </w:rPr>
      </w:pPr>
      <w:r w:rsidRPr="00CE4105">
        <w:rPr>
          <w:rFonts w:ascii="Century Gothic" w:hAnsi="Century Gothic"/>
          <w:b/>
          <w:sz w:val="40"/>
          <w:szCs w:val="22"/>
          <w:u w:val="single"/>
        </w:rPr>
        <w:t>202</w:t>
      </w:r>
      <w:r w:rsidR="009C3163" w:rsidRPr="00CE4105">
        <w:rPr>
          <w:rFonts w:ascii="Century Gothic" w:hAnsi="Century Gothic"/>
          <w:b/>
          <w:sz w:val="40"/>
          <w:szCs w:val="22"/>
          <w:u w:val="single"/>
        </w:rPr>
        <w:t>5</w:t>
      </w:r>
    </w:p>
    <w:p w14:paraId="492C2549" w14:textId="77777777" w:rsidR="00B009A4" w:rsidRPr="00CE4105" w:rsidRDefault="00B009A4" w:rsidP="00A30F57">
      <w:pPr>
        <w:pStyle w:val="NormalWeb"/>
        <w:spacing w:before="120" w:beforeAutospacing="0" w:after="120" w:afterAutospacing="0"/>
        <w:jc w:val="both"/>
        <w:rPr>
          <w:rFonts w:ascii="Century Gothic" w:hAnsi="Century Gothic"/>
          <w:b/>
          <w:sz w:val="22"/>
          <w:szCs w:val="22"/>
        </w:rPr>
        <w:sectPr w:rsidR="00B009A4" w:rsidRPr="00CE4105" w:rsidSect="00AF6FEC">
          <w:headerReference w:type="default" r:id="rId9"/>
          <w:footerReference w:type="default" r:id="rId10"/>
          <w:pgSz w:w="11906" w:h="16838"/>
          <w:pgMar w:top="1486" w:right="1417" w:bottom="719" w:left="1417" w:header="426" w:footer="708" w:gutter="0"/>
          <w:pgBorders w:offsetFrom="page">
            <w:top w:val="triple" w:sz="4" w:space="24" w:color="auto"/>
            <w:left w:val="triple" w:sz="4" w:space="24" w:color="auto"/>
            <w:bottom w:val="triple" w:sz="4" w:space="24" w:color="auto"/>
            <w:right w:val="triple" w:sz="4" w:space="24" w:color="auto"/>
          </w:pgBorders>
          <w:cols w:space="708"/>
          <w:docGrid w:linePitch="360"/>
        </w:sectPr>
      </w:pPr>
    </w:p>
    <w:p w14:paraId="5894D023" w14:textId="77777777" w:rsidR="00246874" w:rsidRPr="00CE4105" w:rsidRDefault="00246874" w:rsidP="00246874">
      <w:pPr>
        <w:pStyle w:val="NormalWeb"/>
        <w:spacing w:before="0" w:beforeAutospacing="0" w:after="0" w:afterAutospacing="0"/>
        <w:jc w:val="center"/>
        <w:rPr>
          <w:rFonts w:ascii="Century Gothic" w:hAnsi="Century Gothic"/>
          <w:b/>
        </w:rPr>
      </w:pPr>
      <w:r w:rsidRPr="00CE4105">
        <w:rPr>
          <w:rFonts w:ascii="Century Gothic" w:hAnsi="Century Gothic"/>
          <w:b/>
        </w:rPr>
        <w:lastRenderedPageBreak/>
        <w:t>İZMİR TİCARET BORSASI</w:t>
      </w:r>
    </w:p>
    <w:p w14:paraId="13DD281A" w14:textId="77777777" w:rsidR="00D43D64" w:rsidRPr="00CE4105" w:rsidRDefault="00246874" w:rsidP="00246874">
      <w:pPr>
        <w:pStyle w:val="stBilgi"/>
        <w:jc w:val="center"/>
        <w:rPr>
          <w:rFonts w:ascii="Century Gothic" w:hAnsi="Century Gothic"/>
          <w:b/>
        </w:rPr>
      </w:pPr>
      <w:r w:rsidRPr="00CE4105">
        <w:rPr>
          <w:rFonts w:ascii="Century Gothic" w:hAnsi="Century Gothic"/>
          <w:b/>
        </w:rPr>
        <w:t>TARIM GENÇLERLE YÜKSELİYOR PROJE FİKRİ YARIŞMA</w:t>
      </w:r>
      <w:r w:rsidR="00D43D64" w:rsidRPr="00CE4105">
        <w:rPr>
          <w:rFonts w:ascii="Century Gothic" w:hAnsi="Century Gothic"/>
          <w:b/>
        </w:rPr>
        <w:t>SI</w:t>
      </w:r>
    </w:p>
    <w:p w14:paraId="6001B0DF" w14:textId="1722C30E" w:rsidR="00246874" w:rsidRPr="00CE4105" w:rsidRDefault="00D43D64" w:rsidP="00D43D64">
      <w:pPr>
        <w:pStyle w:val="stBilgi"/>
        <w:spacing w:before="240"/>
        <w:jc w:val="center"/>
        <w:rPr>
          <w:rFonts w:ascii="Century Gothic" w:hAnsi="Century Gothic"/>
          <w:sz w:val="22"/>
        </w:rPr>
      </w:pPr>
      <w:r w:rsidRPr="00CE4105">
        <w:rPr>
          <w:rFonts w:ascii="Century Gothic" w:hAnsi="Century Gothic"/>
          <w:b/>
        </w:rPr>
        <w:t>“</w:t>
      </w:r>
      <w:r w:rsidRPr="00CE4105">
        <w:rPr>
          <w:rFonts w:ascii="Century Gothic" w:hAnsi="Century Gothic"/>
          <w:b/>
          <w:u w:val="single"/>
        </w:rPr>
        <w:t>ŞARTNAME</w:t>
      </w:r>
      <w:r w:rsidRPr="00CE4105">
        <w:rPr>
          <w:rFonts w:ascii="Century Gothic" w:hAnsi="Century Gothic"/>
          <w:b/>
        </w:rPr>
        <w:t>”</w:t>
      </w:r>
    </w:p>
    <w:p w14:paraId="3D9F3849" w14:textId="77777777" w:rsidR="00D61453" w:rsidRPr="00CE4105" w:rsidRDefault="00D61453" w:rsidP="00D61453">
      <w:pPr>
        <w:spacing w:before="120" w:after="120"/>
        <w:ind w:left="720"/>
        <w:jc w:val="both"/>
        <w:rPr>
          <w:rFonts w:ascii="Century Gothic" w:hAnsi="Century Gothic"/>
          <w:szCs w:val="22"/>
        </w:rPr>
      </w:pPr>
    </w:p>
    <w:p w14:paraId="203F2F66" w14:textId="605DED88" w:rsidR="00B82BF6" w:rsidRPr="00CE4105" w:rsidRDefault="00B82BF6" w:rsidP="00D12A49">
      <w:pPr>
        <w:numPr>
          <w:ilvl w:val="0"/>
          <w:numId w:val="8"/>
        </w:numPr>
        <w:spacing w:before="120" w:after="120"/>
        <w:jc w:val="both"/>
        <w:rPr>
          <w:rFonts w:ascii="Century Gothic" w:hAnsi="Century Gothic"/>
          <w:szCs w:val="22"/>
        </w:rPr>
      </w:pPr>
      <w:r w:rsidRPr="00CE4105">
        <w:rPr>
          <w:rFonts w:ascii="Century Gothic" w:hAnsi="Century Gothic"/>
          <w:b/>
          <w:bCs/>
          <w:szCs w:val="22"/>
        </w:rPr>
        <w:t xml:space="preserve">Yarışmanın </w:t>
      </w:r>
      <w:r w:rsidR="00A014FC" w:rsidRPr="00CE4105">
        <w:rPr>
          <w:rFonts w:ascii="Century Gothic" w:hAnsi="Century Gothic"/>
          <w:b/>
          <w:bCs/>
          <w:szCs w:val="22"/>
        </w:rPr>
        <w:t>A</w:t>
      </w:r>
      <w:r w:rsidRPr="00CE4105">
        <w:rPr>
          <w:rFonts w:ascii="Century Gothic" w:hAnsi="Century Gothic"/>
          <w:b/>
          <w:bCs/>
          <w:szCs w:val="22"/>
        </w:rPr>
        <w:t>dı</w:t>
      </w:r>
      <w:r w:rsidR="00A014FC" w:rsidRPr="00CE4105">
        <w:rPr>
          <w:rFonts w:ascii="Century Gothic" w:hAnsi="Century Gothic"/>
          <w:b/>
          <w:bCs/>
          <w:szCs w:val="22"/>
        </w:rPr>
        <w:t>:</w:t>
      </w:r>
      <w:r w:rsidR="00FC4AE3" w:rsidRPr="00CE4105">
        <w:rPr>
          <w:rFonts w:ascii="Century Gothic" w:hAnsi="Century Gothic"/>
          <w:b/>
          <w:bCs/>
          <w:szCs w:val="22"/>
        </w:rPr>
        <w:t xml:space="preserve"> </w:t>
      </w:r>
      <w:r w:rsidR="00116D27" w:rsidRPr="00CE4105">
        <w:rPr>
          <w:rFonts w:ascii="Century Gothic" w:hAnsi="Century Gothic"/>
          <w:bCs/>
          <w:szCs w:val="22"/>
        </w:rPr>
        <w:t>İzmir Ticaret Borsası</w:t>
      </w:r>
      <w:r w:rsidR="00DA0DF1" w:rsidRPr="00CE4105">
        <w:rPr>
          <w:rFonts w:ascii="Century Gothic" w:hAnsi="Century Gothic"/>
          <w:bCs/>
          <w:szCs w:val="22"/>
        </w:rPr>
        <w:t xml:space="preserve"> (İTB)</w:t>
      </w:r>
      <w:r w:rsidR="00116D27" w:rsidRPr="00CE4105">
        <w:rPr>
          <w:rFonts w:ascii="Century Gothic" w:hAnsi="Century Gothic"/>
          <w:bCs/>
          <w:szCs w:val="22"/>
        </w:rPr>
        <w:t xml:space="preserve"> </w:t>
      </w:r>
      <w:r w:rsidR="00A014FC" w:rsidRPr="00CE4105">
        <w:rPr>
          <w:rFonts w:ascii="Century Gothic" w:hAnsi="Century Gothic"/>
          <w:bCs/>
          <w:szCs w:val="22"/>
        </w:rPr>
        <w:t>“</w:t>
      </w:r>
      <w:r w:rsidR="00A014FC" w:rsidRPr="00CE4105">
        <w:rPr>
          <w:rFonts w:ascii="Century Gothic" w:hAnsi="Century Gothic"/>
          <w:b/>
          <w:bCs/>
          <w:szCs w:val="22"/>
        </w:rPr>
        <w:t>Tarım Gençlerle Yükseliyor</w:t>
      </w:r>
      <w:r w:rsidR="00A014FC" w:rsidRPr="00CE4105">
        <w:rPr>
          <w:rFonts w:ascii="Century Gothic" w:hAnsi="Century Gothic"/>
          <w:bCs/>
          <w:szCs w:val="22"/>
        </w:rPr>
        <w:t>”</w:t>
      </w:r>
      <w:r w:rsidR="00116D27" w:rsidRPr="00CE4105">
        <w:rPr>
          <w:rFonts w:ascii="Century Gothic" w:hAnsi="Century Gothic"/>
          <w:bCs/>
          <w:szCs w:val="22"/>
        </w:rPr>
        <w:t xml:space="preserve"> </w:t>
      </w:r>
      <w:r w:rsidR="00A947D8" w:rsidRPr="00CE4105">
        <w:rPr>
          <w:rFonts w:ascii="Century Gothic" w:hAnsi="Century Gothic"/>
          <w:bCs/>
          <w:szCs w:val="22"/>
        </w:rPr>
        <w:t>9</w:t>
      </w:r>
      <w:r w:rsidR="001023C7" w:rsidRPr="00CE4105">
        <w:rPr>
          <w:rFonts w:ascii="Century Gothic" w:hAnsi="Century Gothic"/>
          <w:bCs/>
          <w:szCs w:val="22"/>
        </w:rPr>
        <w:t xml:space="preserve">. </w:t>
      </w:r>
      <w:r w:rsidR="004D3610" w:rsidRPr="00CE4105">
        <w:rPr>
          <w:rFonts w:ascii="Century Gothic" w:hAnsi="Century Gothic"/>
          <w:bCs/>
          <w:szCs w:val="22"/>
        </w:rPr>
        <w:t xml:space="preserve">Proje </w:t>
      </w:r>
      <w:r w:rsidR="00116D27" w:rsidRPr="00CE4105">
        <w:rPr>
          <w:rFonts w:ascii="Century Gothic" w:hAnsi="Century Gothic"/>
          <w:bCs/>
          <w:szCs w:val="22"/>
        </w:rPr>
        <w:t>Fik</w:t>
      </w:r>
      <w:r w:rsidR="004D3610" w:rsidRPr="00CE4105">
        <w:rPr>
          <w:rFonts w:ascii="Century Gothic" w:hAnsi="Century Gothic"/>
          <w:bCs/>
          <w:szCs w:val="22"/>
        </w:rPr>
        <w:t>ri</w:t>
      </w:r>
      <w:r w:rsidR="00246874" w:rsidRPr="00CE4105">
        <w:rPr>
          <w:rFonts w:ascii="Century Gothic" w:hAnsi="Century Gothic"/>
          <w:bCs/>
          <w:szCs w:val="22"/>
        </w:rPr>
        <w:t xml:space="preserve"> Yarışması.</w:t>
      </w:r>
    </w:p>
    <w:p w14:paraId="330A1E98" w14:textId="77777777" w:rsidR="00D61453" w:rsidRPr="00CE4105" w:rsidRDefault="00D61453" w:rsidP="00D61453">
      <w:pPr>
        <w:spacing w:before="120" w:after="120"/>
        <w:ind w:left="720"/>
        <w:jc w:val="both"/>
        <w:rPr>
          <w:rFonts w:ascii="Century Gothic" w:hAnsi="Century Gothic"/>
          <w:szCs w:val="22"/>
        </w:rPr>
      </w:pPr>
    </w:p>
    <w:p w14:paraId="26446C16" w14:textId="77777777" w:rsidR="00B82BF6" w:rsidRPr="00CE4105" w:rsidRDefault="00B82BF6" w:rsidP="00D12A49">
      <w:pPr>
        <w:numPr>
          <w:ilvl w:val="0"/>
          <w:numId w:val="8"/>
        </w:numPr>
        <w:spacing w:before="120" w:after="120"/>
        <w:jc w:val="both"/>
        <w:rPr>
          <w:rFonts w:ascii="Century Gothic" w:hAnsi="Century Gothic"/>
          <w:szCs w:val="22"/>
        </w:rPr>
      </w:pPr>
      <w:r w:rsidRPr="00CE4105">
        <w:rPr>
          <w:rFonts w:ascii="Century Gothic" w:hAnsi="Century Gothic"/>
          <w:b/>
          <w:bCs/>
          <w:szCs w:val="22"/>
        </w:rPr>
        <w:t xml:space="preserve">Yarışmanın </w:t>
      </w:r>
      <w:r w:rsidR="00A014FC" w:rsidRPr="00CE4105">
        <w:rPr>
          <w:rFonts w:ascii="Century Gothic" w:hAnsi="Century Gothic"/>
          <w:b/>
          <w:bCs/>
          <w:szCs w:val="22"/>
        </w:rPr>
        <w:t>A</w:t>
      </w:r>
      <w:r w:rsidRPr="00CE4105">
        <w:rPr>
          <w:rFonts w:ascii="Century Gothic" w:hAnsi="Century Gothic"/>
          <w:b/>
          <w:bCs/>
          <w:szCs w:val="22"/>
        </w:rPr>
        <w:t>macı</w:t>
      </w:r>
      <w:r w:rsidR="00A014FC" w:rsidRPr="00CE4105">
        <w:rPr>
          <w:rFonts w:ascii="Century Gothic" w:hAnsi="Century Gothic"/>
          <w:b/>
          <w:bCs/>
          <w:szCs w:val="22"/>
        </w:rPr>
        <w:t>:</w:t>
      </w:r>
      <w:r w:rsidR="0098050C" w:rsidRPr="00CE4105">
        <w:rPr>
          <w:rFonts w:ascii="Century Gothic" w:hAnsi="Century Gothic"/>
          <w:szCs w:val="22"/>
        </w:rPr>
        <w:t xml:space="preserve"> </w:t>
      </w:r>
      <w:r w:rsidR="00CD0555" w:rsidRPr="00CE4105">
        <w:rPr>
          <w:rFonts w:ascii="Century Gothic" w:hAnsi="Century Gothic"/>
          <w:szCs w:val="22"/>
        </w:rPr>
        <w:t xml:space="preserve">Tarımda sürdürülebilirlik ve rekabet gücünü arttırmak amacıyla </w:t>
      </w:r>
      <w:r w:rsidR="007B0D06" w:rsidRPr="00CE4105">
        <w:rPr>
          <w:rFonts w:ascii="Century Gothic" w:hAnsi="Century Gothic"/>
          <w:szCs w:val="22"/>
        </w:rPr>
        <w:t xml:space="preserve">çağdaş </w:t>
      </w:r>
      <w:r w:rsidR="00B37EB6" w:rsidRPr="00CE4105">
        <w:rPr>
          <w:rFonts w:ascii="Century Gothic" w:hAnsi="Century Gothic"/>
          <w:szCs w:val="22"/>
        </w:rPr>
        <w:t xml:space="preserve">tarımsal </w:t>
      </w:r>
      <w:r w:rsidR="00032166" w:rsidRPr="00CE4105">
        <w:rPr>
          <w:rFonts w:ascii="Century Gothic" w:hAnsi="Century Gothic"/>
          <w:szCs w:val="22"/>
        </w:rPr>
        <w:t>uygulamalar</w:t>
      </w:r>
      <w:r w:rsidR="00CD0555" w:rsidRPr="00CE4105">
        <w:rPr>
          <w:rFonts w:ascii="Century Gothic" w:hAnsi="Century Gothic"/>
          <w:szCs w:val="22"/>
        </w:rPr>
        <w:t xml:space="preserve">ı geliştirmek, genç kesimin tarım sektörüyle olan ilişkisini güçlendirmek için </w:t>
      </w:r>
      <w:r w:rsidR="007B0D06" w:rsidRPr="00CE4105">
        <w:rPr>
          <w:rFonts w:ascii="Century Gothic" w:hAnsi="Century Gothic"/>
          <w:szCs w:val="22"/>
        </w:rPr>
        <w:t>genç</w:t>
      </w:r>
      <w:r w:rsidR="00CD0555" w:rsidRPr="00CE4105">
        <w:rPr>
          <w:rFonts w:ascii="Century Gothic" w:hAnsi="Century Gothic"/>
          <w:szCs w:val="22"/>
        </w:rPr>
        <w:t>leri t</w:t>
      </w:r>
      <w:r w:rsidR="007B0D06" w:rsidRPr="00CE4105">
        <w:rPr>
          <w:rFonts w:ascii="Century Gothic" w:hAnsi="Century Gothic"/>
          <w:szCs w:val="22"/>
        </w:rPr>
        <w:t xml:space="preserve">arımsal alanda yenilik </w:t>
      </w:r>
      <w:r w:rsidR="00143F42" w:rsidRPr="00CE4105">
        <w:rPr>
          <w:rFonts w:ascii="Century Gothic" w:hAnsi="Century Gothic"/>
          <w:szCs w:val="22"/>
        </w:rPr>
        <w:t xml:space="preserve">yaratacak </w:t>
      </w:r>
      <w:r w:rsidR="007B0D06" w:rsidRPr="00CE4105">
        <w:rPr>
          <w:rFonts w:ascii="Century Gothic" w:hAnsi="Century Gothic"/>
          <w:szCs w:val="22"/>
        </w:rPr>
        <w:t xml:space="preserve">ve </w:t>
      </w:r>
      <w:r w:rsidR="00CD0555" w:rsidRPr="00CE4105">
        <w:rPr>
          <w:rFonts w:ascii="Century Gothic" w:hAnsi="Century Gothic"/>
          <w:szCs w:val="22"/>
        </w:rPr>
        <w:t xml:space="preserve">tarımın </w:t>
      </w:r>
      <w:r w:rsidR="007B0D06" w:rsidRPr="00CE4105">
        <w:rPr>
          <w:rFonts w:ascii="Century Gothic" w:hAnsi="Century Gothic"/>
          <w:szCs w:val="22"/>
        </w:rPr>
        <w:t>farklı çalışma alanları</w:t>
      </w:r>
      <w:r w:rsidR="00CD0555" w:rsidRPr="00CE4105">
        <w:rPr>
          <w:rFonts w:ascii="Century Gothic" w:hAnsi="Century Gothic"/>
          <w:szCs w:val="22"/>
        </w:rPr>
        <w:t xml:space="preserve"> ile entegrasyonunu sağlayacak</w:t>
      </w:r>
      <w:r w:rsidR="00143F42" w:rsidRPr="00CE4105">
        <w:rPr>
          <w:rFonts w:ascii="Century Gothic" w:hAnsi="Century Gothic"/>
          <w:szCs w:val="22"/>
        </w:rPr>
        <w:t xml:space="preserve"> </w:t>
      </w:r>
      <w:r w:rsidR="004D3610" w:rsidRPr="00CE4105">
        <w:rPr>
          <w:rFonts w:ascii="Century Gothic" w:hAnsi="Century Gothic"/>
          <w:szCs w:val="22"/>
        </w:rPr>
        <w:t>fikirler</w:t>
      </w:r>
      <w:r w:rsidR="00FB02E9" w:rsidRPr="00CE4105">
        <w:rPr>
          <w:rFonts w:ascii="Century Gothic" w:hAnsi="Century Gothic"/>
          <w:szCs w:val="22"/>
        </w:rPr>
        <w:t xml:space="preserve"> </w:t>
      </w:r>
      <w:r w:rsidR="00CD0555" w:rsidRPr="00CE4105">
        <w:rPr>
          <w:rFonts w:ascii="Century Gothic" w:hAnsi="Century Gothic"/>
          <w:szCs w:val="22"/>
        </w:rPr>
        <w:t>üretmeye teşvik etmektir.</w:t>
      </w:r>
    </w:p>
    <w:p w14:paraId="29F34AAE" w14:textId="77777777" w:rsidR="00D61453" w:rsidRPr="00CE4105" w:rsidRDefault="00D61453" w:rsidP="00D61453">
      <w:pPr>
        <w:spacing w:before="120" w:after="120"/>
        <w:jc w:val="both"/>
        <w:rPr>
          <w:rFonts w:ascii="Century Gothic" w:hAnsi="Century Gothic"/>
          <w:szCs w:val="22"/>
        </w:rPr>
      </w:pPr>
    </w:p>
    <w:p w14:paraId="7584C202" w14:textId="77777777" w:rsidR="00B82BF6" w:rsidRPr="00CE4105" w:rsidRDefault="00B82BF6" w:rsidP="00D12A49">
      <w:pPr>
        <w:numPr>
          <w:ilvl w:val="0"/>
          <w:numId w:val="8"/>
        </w:numPr>
        <w:spacing w:before="120" w:after="120"/>
        <w:jc w:val="both"/>
        <w:rPr>
          <w:rFonts w:ascii="Century Gothic" w:hAnsi="Century Gothic"/>
          <w:szCs w:val="22"/>
        </w:rPr>
      </w:pPr>
      <w:r w:rsidRPr="00CE4105">
        <w:rPr>
          <w:rFonts w:ascii="Century Gothic" w:hAnsi="Century Gothic"/>
          <w:b/>
          <w:bCs/>
          <w:szCs w:val="22"/>
        </w:rPr>
        <w:t>Yarışma Sekretaryası:</w:t>
      </w:r>
    </w:p>
    <w:p w14:paraId="0113CDE7" w14:textId="77777777" w:rsidR="00B82BF6" w:rsidRPr="00CE4105" w:rsidRDefault="007B0D06" w:rsidP="00D12A49">
      <w:pPr>
        <w:ind w:left="708"/>
        <w:jc w:val="both"/>
        <w:rPr>
          <w:rFonts w:ascii="Century Gothic" w:hAnsi="Century Gothic"/>
          <w:szCs w:val="22"/>
        </w:rPr>
      </w:pPr>
      <w:r w:rsidRPr="00CE4105">
        <w:rPr>
          <w:rFonts w:ascii="Century Gothic" w:hAnsi="Century Gothic"/>
          <w:szCs w:val="22"/>
        </w:rPr>
        <w:t>İlgili Birim</w:t>
      </w:r>
      <w:r w:rsidR="0098050C" w:rsidRPr="00CE4105">
        <w:rPr>
          <w:rFonts w:ascii="Century Gothic" w:hAnsi="Century Gothic"/>
          <w:szCs w:val="22"/>
        </w:rPr>
        <w:tab/>
      </w:r>
      <w:r w:rsidRPr="00CE4105">
        <w:rPr>
          <w:rFonts w:ascii="Century Gothic" w:hAnsi="Century Gothic"/>
          <w:szCs w:val="22"/>
        </w:rPr>
        <w:t>:</w:t>
      </w:r>
      <w:r w:rsidR="00B82BF6" w:rsidRPr="00CE4105">
        <w:rPr>
          <w:rFonts w:ascii="Century Gothic" w:hAnsi="Century Gothic"/>
          <w:szCs w:val="22"/>
        </w:rPr>
        <w:t xml:space="preserve"> </w:t>
      </w:r>
      <w:r w:rsidRPr="00CE4105">
        <w:rPr>
          <w:rFonts w:ascii="Century Gothic" w:hAnsi="Century Gothic"/>
          <w:szCs w:val="22"/>
        </w:rPr>
        <w:t>İzmir Ticaret Borsası Ar-</w:t>
      </w:r>
      <w:proofErr w:type="spellStart"/>
      <w:r w:rsidRPr="00CE4105">
        <w:rPr>
          <w:rFonts w:ascii="Century Gothic" w:hAnsi="Century Gothic"/>
          <w:szCs w:val="22"/>
        </w:rPr>
        <w:t>Ge</w:t>
      </w:r>
      <w:proofErr w:type="spellEnd"/>
      <w:r w:rsidRPr="00CE4105">
        <w:rPr>
          <w:rFonts w:ascii="Century Gothic" w:hAnsi="Century Gothic"/>
          <w:szCs w:val="22"/>
        </w:rPr>
        <w:t xml:space="preserve"> Müdürlüğü</w:t>
      </w:r>
    </w:p>
    <w:p w14:paraId="6FCEBE1A" w14:textId="0993E593" w:rsidR="00B82BF6" w:rsidRPr="00CE4105" w:rsidRDefault="00B82BF6" w:rsidP="00D12A49">
      <w:pPr>
        <w:ind w:left="708"/>
        <w:jc w:val="both"/>
        <w:rPr>
          <w:rFonts w:ascii="Century Gothic" w:hAnsi="Century Gothic"/>
          <w:szCs w:val="22"/>
        </w:rPr>
      </w:pPr>
      <w:r w:rsidRPr="00CE4105">
        <w:rPr>
          <w:rFonts w:ascii="Century Gothic" w:hAnsi="Century Gothic"/>
          <w:szCs w:val="22"/>
        </w:rPr>
        <w:t xml:space="preserve">Telefon No </w:t>
      </w:r>
      <w:r w:rsidR="0098050C" w:rsidRPr="00CE4105">
        <w:rPr>
          <w:rFonts w:ascii="Century Gothic" w:hAnsi="Century Gothic"/>
          <w:szCs w:val="22"/>
        </w:rPr>
        <w:tab/>
      </w:r>
      <w:r w:rsidRPr="00CE4105">
        <w:rPr>
          <w:rFonts w:ascii="Century Gothic" w:hAnsi="Century Gothic"/>
          <w:szCs w:val="22"/>
        </w:rPr>
        <w:t>: 0</w:t>
      </w:r>
      <w:r w:rsidR="0098050C" w:rsidRPr="00CE4105">
        <w:rPr>
          <w:rFonts w:ascii="Century Gothic" w:hAnsi="Century Gothic"/>
          <w:szCs w:val="22"/>
        </w:rPr>
        <w:t>232.</w:t>
      </w:r>
      <w:r w:rsidR="007B0D06" w:rsidRPr="00CE4105">
        <w:rPr>
          <w:rFonts w:ascii="Century Gothic" w:hAnsi="Century Gothic"/>
          <w:szCs w:val="22"/>
        </w:rPr>
        <w:t>481</w:t>
      </w:r>
      <w:r w:rsidR="0098050C" w:rsidRPr="00CE4105">
        <w:rPr>
          <w:rFonts w:ascii="Century Gothic" w:hAnsi="Century Gothic"/>
          <w:szCs w:val="22"/>
        </w:rPr>
        <w:t>.</w:t>
      </w:r>
      <w:r w:rsidR="00947E01" w:rsidRPr="00CE4105">
        <w:rPr>
          <w:rFonts w:ascii="Century Gothic" w:hAnsi="Century Gothic"/>
          <w:szCs w:val="22"/>
        </w:rPr>
        <w:t>10</w:t>
      </w:r>
      <w:r w:rsidR="001A51CD" w:rsidRPr="00CE4105">
        <w:rPr>
          <w:rFonts w:ascii="Century Gothic" w:hAnsi="Century Gothic"/>
          <w:szCs w:val="22"/>
        </w:rPr>
        <w:t>2</w:t>
      </w:r>
      <w:r w:rsidR="001E4A18" w:rsidRPr="00CE4105">
        <w:rPr>
          <w:rFonts w:ascii="Century Gothic" w:hAnsi="Century Gothic"/>
          <w:szCs w:val="22"/>
        </w:rPr>
        <w:t>5</w:t>
      </w:r>
    </w:p>
    <w:p w14:paraId="695FEB92" w14:textId="77777777" w:rsidR="00B82BF6" w:rsidRPr="00CE4105" w:rsidRDefault="00B82BF6" w:rsidP="00D12A49">
      <w:pPr>
        <w:ind w:left="708"/>
        <w:jc w:val="both"/>
        <w:rPr>
          <w:rFonts w:ascii="Century Gothic" w:hAnsi="Century Gothic"/>
          <w:szCs w:val="22"/>
        </w:rPr>
      </w:pPr>
      <w:r w:rsidRPr="00CE4105">
        <w:rPr>
          <w:rFonts w:ascii="Century Gothic" w:hAnsi="Century Gothic"/>
          <w:szCs w:val="22"/>
        </w:rPr>
        <w:t xml:space="preserve">Faks No </w:t>
      </w:r>
      <w:r w:rsidR="0098050C" w:rsidRPr="00CE4105">
        <w:rPr>
          <w:rFonts w:ascii="Century Gothic" w:hAnsi="Century Gothic"/>
          <w:szCs w:val="22"/>
        </w:rPr>
        <w:tab/>
      </w:r>
      <w:r w:rsidRPr="00CE4105">
        <w:rPr>
          <w:rFonts w:ascii="Century Gothic" w:hAnsi="Century Gothic"/>
          <w:szCs w:val="22"/>
        </w:rPr>
        <w:t xml:space="preserve">: </w:t>
      </w:r>
      <w:r w:rsidR="0098050C" w:rsidRPr="00CE4105">
        <w:rPr>
          <w:rFonts w:ascii="Century Gothic" w:hAnsi="Century Gothic"/>
          <w:szCs w:val="22"/>
        </w:rPr>
        <w:t>0232.481.1151</w:t>
      </w:r>
    </w:p>
    <w:p w14:paraId="1FDD3CA6" w14:textId="77777777" w:rsidR="00B82BF6" w:rsidRPr="00CE4105" w:rsidRDefault="0098050C" w:rsidP="00D12A49">
      <w:pPr>
        <w:ind w:left="708"/>
        <w:jc w:val="both"/>
        <w:rPr>
          <w:rFonts w:ascii="Century Gothic" w:hAnsi="Century Gothic"/>
          <w:szCs w:val="22"/>
        </w:rPr>
      </w:pPr>
      <w:r w:rsidRPr="00CE4105">
        <w:rPr>
          <w:rFonts w:ascii="Century Gothic" w:hAnsi="Century Gothic"/>
          <w:szCs w:val="22"/>
        </w:rPr>
        <w:t>E-Posta</w:t>
      </w:r>
      <w:r w:rsidRPr="00CE4105">
        <w:rPr>
          <w:rFonts w:ascii="Century Gothic" w:hAnsi="Century Gothic"/>
          <w:szCs w:val="22"/>
        </w:rPr>
        <w:tab/>
      </w:r>
      <w:r w:rsidR="00B82BF6" w:rsidRPr="00CE4105">
        <w:rPr>
          <w:rFonts w:ascii="Century Gothic" w:hAnsi="Century Gothic"/>
          <w:szCs w:val="22"/>
        </w:rPr>
        <w:t xml:space="preserve">: </w:t>
      </w:r>
      <w:hyperlink r:id="rId11" w:history="1">
        <w:r w:rsidR="00D12A49" w:rsidRPr="00CE4105">
          <w:rPr>
            <w:rStyle w:val="Kpr"/>
            <w:rFonts w:ascii="Century Gothic" w:hAnsi="Century Gothic"/>
            <w:color w:val="auto"/>
            <w:szCs w:val="22"/>
          </w:rPr>
          <w:t>arge@itb.org.tr</w:t>
        </w:r>
      </w:hyperlink>
      <w:r w:rsidR="00D12A49" w:rsidRPr="00CE4105">
        <w:rPr>
          <w:rFonts w:ascii="Century Gothic" w:hAnsi="Century Gothic"/>
          <w:szCs w:val="22"/>
        </w:rPr>
        <w:t xml:space="preserve"> </w:t>
      </w:r>
    </w:p>
    <w:p w14:paraId="056C6268" w14:textId="11E58ABB" w:rsidR="00B82BF6" w:rsidRPr="00CE4105" w:rsidRDefault="00B82BF6" w:rsidP="00D12A49">
      <w:pPr>
        <w:ind w:left="708"/>
        <w:jc w:val="both"/>
        <w:rPr>
          <w:rFonts w:ascii="Century Gothic" w:hAnsi="Century Gothic"/>
          <w:szCs w:val="22"/>
        </w:rPr>
      </w:pPr>
      <w:r w:rsidRPr="00CE4105">
        <w:rPr>
          <w:rFonts w:ascii="Century Gothic" w:hAnsi="Century Gothic"/>
          <w:szCs w:val="22"/>
        </w:rPr>
        <w:t xml:space="preserve">Adres </w:t>
      </w:r>
      <w:proofErr w:type="gramStart"/>
      <w:r w:rsidR="00D105B2" w:rsidRPr="00CE4105">
        <w:rPr>
          <w:rFonts w:ascii="Century Gothic" w:hAnsi="Century Gothic"/>
          <w:szCs w:val="22"/>
        </w:rPr>
        <w:tab/>
      </w:r>
      <w:r w:rsidR="00812ADB" w:rsidRPr="00CE4105">
        <w:rPr>
          <w:rFonts w:ascii="Century Gothic" w:hAnsi="Century Gothic"/>
          <w:szCs w:val="22"/>
        </w:rPr>
        <w:t>:Akdeniz</w:t>
      </w:r>
      <w:proofErr w:type="gramEnd"/>
      <w:r w:rsidR="00812ADB" w:rsidRPr="00CE4105">
        <w:rPr>
          <w:rFonts w:ascii="Century Gothic" w:hAnsi="Century Gothic"/>
          <w:szCs w:val="22"/>
        </w:rPr>
        <w:t xml:space="preserve"> Mahallesi Cumhuriyet </w:t>
      </w:r>
      <w:proofErr w:type="spellStart"/>
      <w:r w:rsidR="00812ADB" w:rsidRPr="00CE4105">
        <w:rPr>
          <w:rFonts w:ascii="Century Gothic" w:hAnsi="Century Gothic"/>
          <w:szCs w:val="22"/>
        </w:rPr>
        <w:t>Bulv</w:t>
      </w:r>
      <w:proofErr w:type="spellEnd"/>
      <w:r w:rsidR="00812ADB" w:rsidRPr="00CE4105">
        <w:rPr>
          <w:rFonts w:ascii="Century Gothic" w:hAnsi="Century Gothic"/>
          <w:szCs w:val="22"/>
        </w:rPr>
        <w:t>. No:109/A Konak/İzmir</w:t>
      </w:r>
    </w:p>
    <w:p w14:paraId="2A07E8CE" w14:textId="77777777" w:rsidR="00401D3A" w:rsidRPr="00CE4105" w:rsidRDefault="00401D3A" w:rsidP="00D12A49">
      <w:pPr>
        <w:ind w:left="708"/>
        <w:jc w:val="both"/>
        <w:rPr>
          <w:rFonts w:ascii="Century Gothic" w:hAnsi="Century Gothic"/>
          <w:szCs w:val="22"/>
        </w:rPr>
      </w:pPr>
    </w:p>
    <w:p w14:paraId="0C7AE315" w14:textId="77777777" w:rsidR="00B56149" w:rsidRPr="00CE4105" w:rsidRDefault="00B82BF6" w:rsidP="00D12A49">
      <w:pPr>
        <w:numPr>
          <w:ilvl w:val="0"/>
          <w:numId w:val="8"/>
        </w:numPr>
        <w:spacing w:before="120" w:after="120"/>
        <w:jc w:val="both"/>
        <w:rPr>
          <w:rFonts w:ascii="Century Gothic" w:hAnsi="Century Gothic"/>
          <w:szCs w:val="22"/>
        </w:rPr>
      </w:pPr>
      <w:r w:rsidRPr="00CE4105">
        <w:rPr>
          <w:rFonts w:ascii="Century Gothic" w:hAnsi="Century Gothic"/>
          <w:b/>
          <w:szCs w:val="22"/>
        </w:rPr>
        <w:t>Yarışmaya Katılım Koşulları</w:t>
      </w:r>
      <w:r w:rsidR="00A014FC" w:rsidRPr="00CE4105">
        <w:rPr>
          <w:rFonts w:ascii="Century Gothic" w:hAnsi="Century Gothic"/>
          <w:szCs w:val="22"/>
        </w:rPr>
        <w:t>:</w:t>
      </w:r>
    </w:p>
    <w:p w14:paraId="6166519A" w14:textId="77777777" w:rsidR="00A014FC" w:rsidRPr="00CE4105" w:rsidRDefault="00A014FC" w:rsidP="00D12A49">
      <w:pPr>
        <w:spacing w:before="120" w:after="120"/>
        <w:ind w:left="708"/>
        <w:jc w:val="both"/>
        <w:rPr>
          <w:rFonts w:ascii="Century Gothic" w:hAnsi="Century Gothic"/>
          <w:szCs w:val="22"/>
        </w:rPr>
      </w:pPr>
      <w:r w:rsidRPr="00CE4105">
        <w:rPr>
          <w:rFonts w:ascii="Century Gothic" w:hAnsi="Century Gothic"/>
          <w:bCs/>
          <w:szCs w:val="22"/>
        </w:rPr>
        <w:t xml:space="preserve">Tarım Gençlerle Yükseliyor proje yarışmasına başvuran adaylar aşağıdaki şartları kabul etmiş sayılırlar. </w:t>
      </w:r>
    </w:p>
    <w:p w14:paraId="2D556AE5" w14:textId="1A5A7171" w:rsidR="007D0040" w:rsidRPr="00CE4105" w:rsidRDefault="00E3120C" w:rsidP="00D12A49">
      <w:pPr>
        <w:numPr>
          <w:ilvl w:val="0"/>
          <w:numId w:val="2"/>
        </w:numPr>
        <w:ind w:left="1422" w:hanging="357"/>
        <w:jc w:val="both"/>
        <w:rPr>
          <w:rFonts w:ascii="Century Gothic" w:hAnsi="Century Gothic"/>
          <w:szCs w:val="22"/>
        </w:rPr>
      </w:pPr>
      <w:r w:rsidRPr="00CE4105">
        <w:rPr>
          <w:rFonts w:ascii="Century Gothic" w:hAnsi="Century Gothic"/>
          <w:szCs w:val="22"/>
        </w:rPr>
        <w:t>İ</w:t>
      </w:r>
      <w:r w:rsidR="0098050C" w:rsidRPr="00CE4105">
        <w:rPr>
          <w:rFonts w:ascii="Century Gothic" w:hAnsi="Century Gothic"/>
          <w:szCs w:val="22"/>
        </w:rPr>
        <w:t xml:space="preserve">TB </w:t>
      </w:r>
      <w:r w:rsidR="006A00F4" w:rsidRPr="00CE4105">
        <w:rPr>
          <w:rFonts w:ascii="Century Gothic" w:hAnsi="Century Gothic"/>
          <w:szCs w:val="22"/>
        </w:rPr>
        <w:t>organlarının üyeleri, İTB p</w:t>
      </w:r>
      <w:r w:rsidR="008035EF" w:rsidRPr="00CE4105">
        <w:rPr>
          <w:rFonts w:ascii="Century Gothic" w:hAnsi="Century Gothic"/>
          <w:szCs w:val="22"/>
        </w:rPr>
        <w:t xml:space="preserve">ersoneli, </w:t>
      </w:r>
      <w:r w:rsidR="006A00F4" w:rsidRPr="00CE4105">
        <w:rPr>
          <w:rFonts w:ascii="Century Gothic" w:hAnsi="Century Gothic"/>
          <w:szCs w:val="22"/>
        </w:rPr>
        <w:t>S</w:t>
      </w:r>
      <w:r w:rsidR="008035EF" w:rsidRPr="00CE4105">
        <w:rPr>
          <w:rFonts w:ascii="Century Gothic" w:hAnsi="Century Gothic"/>
          <w:szCs w:val="22"/>
        </w:rPr>
        <w:t xml:space="preserve">eçici Kurul üyeleri ile birinci derece </w:t>
      </w:r>
      <w:r w:rsidR="0098050C" w:rsidRPr="00CE4105">
        <w:rPr>
          <w:rFonts w:ascii="Century Gothic" w:hAnsi="Century Gothic"/>
          <w:szCs w:val="22"/>
        </w:rPr>
        <w:t xml:space="preserve">yakınlar </w:t>
      </w:r>
      <w:r w:rsidR="00B56149" w:rsidRPr="00CE4105">
        <w:rPr>
          <w:rFonts w:ascii="Century Gothic" w:hAnsi="Century Gothic"/>
          <w:szCs w:val="22"/>
        </w:rPr>
        <w:t>dışında</w:t>
      </w:r>
      <w:r w:rsidRPr="00CE4105">
        <w:rPr>
          <w:rFonts w:ascii="Century Gothic" w:hAnsi="Century Gothic"/>
          <w:szCs w:val="22"/>
        </w:rPr>
        <w:t xml:space="preserve"> kalan, 18-35 yaş arası herkes yarışmaya başvur</w:t>
      </w:r>
      <w:r w:rsidR="008035EF" w:rsidRPr="00CE4105">
        <w:rPr>
          <w:rFonts w:ascii="Century Gothic" w:hAnsi="Century Gothic"/>
          <w:szCs w:val="22"/>
        </w:rPr>
        <w:t>abilir.</w:t>
      </w:r>
    </w:p>
    <w:p w14:paraId="40F2A6E3" w14:textId="77777777" w:rsidR="007D0040" w:rsidRPr="00CE4105" w:rsidRDefault="00B56149" w:rsidP="00D12A49">
      <w:pPr>
        <w:numPr>
          <w:ilvl w:val="0"/>
          <w:numId w:val="2"/>
        </w:numPr>
        <w:ind w:left="1422" w:hanging="357"/>
        <w:jc w:val="both"/>
        <w:rPr>
          <w:rFonts w:ascii="Century Gothic" w:hAnsi="Century Gothic"/>
          <w:szCs w:val="22"/>
        </w:rPr>
      </w:pPr>
      <w:r w:rsidRPr="00CE4105">
        <w:rPr>
          <w:rFonts w:ascii="Century Gothic" w:hAnsi="Century Gothic"/>
          <w:szCs w:val="22"/>
        </w:rPr>
        <w:t xml:space="preserve">Her katılımcı </w:t>
      </w:r>
      <w:r w:rsidR="007B0D06" w:rsidRPr="00CE4105">
        <w:rPr>
          <w:rFonts w:ascii="Century Gothic" w:hAnsi="Century Gothic"/>
          <w:szCs w:val="22"/>
        </w:rPr>
        <w:t>1</w:t>
      </w:r>
      <w:r w:rsidRPr="00CE4105">
        <w:rPr>
          <w:rFonts w:ascii="Century Gothic" w:hAnsi="Century Gothic"/>
          <w:szCs w:val="22"/>
        </w:rPr>
        <w:t xml:space="preserve"> adet </w:t>
      </w:r>
      <w:r w:rsidR="0098050C" w:rsidRPr="00CE4105">
        <w:rPr>
          <w:rFonts w:ascii="Century Gothic" w:hAnsi="Century Gothic"/>
          <w:szCs w:val="22"/>
        </w:rPr>
        <w:t>proje</w:t>
      </w:r>
      <w:r w:rsidR="00B24940" w:rsidRPr="00CE4105">
        <w:rPr>
          <w:rFonts w:ascii="Century Gothic" w:hAnsi="Century Gothic"/>
          <w:szCs w:val="22"/>
        </w:rPr>
        <w:t xml:space="preserve"> fikri ile </w:t>
      </w:r>
      <w:r w:rsidRPr="00CE4105">
        <w:rPr>
          <w:rFonts w:ascii="Century Gothic" w:hAnsi="Century Gothic"/>
          <w:szCs w:val="22"/>
        </w:rPr>
        <w:t>yarışmaya katılabilir.  </w:t>
      </w:r>
    </w:p>
    <w:p w14:paraId="37F9282F" w14:textId="540E22FE" w:rsidR="007D0040" w:rsidRPr="00CE4105" w:rsidRDefault="00B56149" w:rsidP="00D12A49">
      <w:pPr>
        <w:numPr>
          <w:ilvl w:val="0"/>
          <w:numId w:val="2"/>
        </w:numPr>
        <w:ind w:left="1422" w:hanging="357"/>
        <w:jc w:val="both"/>
        <w:rPr>
          <w:rFonts w:ascii="Century Gothic" w:hAnsi="Century Gothic"/>
          <w:szCs w:val="22"/>
        </w:rPr>
      </w:pPr>
      <w:r w:rsidRPr="00CE4105">
        <w:rPr>
          <w:rFonts w:ascii="Century Gothic" w:hAnsi="Century Gothic"/>
          <w:szCs w:val="22"/>
        </w:rPr>
        <w:t xml:space="preserve">Yarışmacılar, </w:t>
      </w:r>
      <w:r w:rsidR="00E3120C" w:rsidRPr="00CE4105">
        <w:rPr>
          <w:rFonts w:ascii="Century Gothic" w:hAnsi="Century Gothic"/>
          <w:szCs w:val="22"/>
        </w:rPr>
        <w:t xml:space="preserve">şartnamede </w:t>
      </w:r>
      <w:r w:rsidRPr="00CE4105">
        <w:rPr>
          <w:rFonts w:ascii="Century Gothic" w:hAnsi="Century Gothic"/>
          <w:szCs w:val="22"/>
        </w:rPr>
        <w:t>belirtilen ödüller dışında bir ödül veya ücret talep edemez</w:t>
      </w:r>
      <w:r w:rsidR="006A00F4" w:rsidRPr="00CE4105">
        <w:rPr>
          <w:rFonts w:ascii="Century Gothic" w:hAnsi="Century Gothic"/>
          <w:szCs w:val="22"/>
        </w:rPr>
        <w:t>.</w:t>
      </w:r>
    </w:p>
    <w:p w14:paraId="6C87651E" w14:textId="3D613B1F" w:rsidR="00B56149" w:rsidRPr="00CE4105" w:rsidRDefault="00B56149" w:rsidP="00D12A49">
      <w:pPr>
        <w:numPr>
          <w:ilvl w:val="0"/>
          <w:numId w:val="2"/>
        </w:numPr>
        <w:ind w:left="1422" w:hanging="357"/>
        <w:jc w:val="both"/>
        <w:rPr>
          <w:rFonts w:ascii="Century Gothic" w:hAnsi="Century Gothic"/>
          <w:szCs w:val="22"/>
        </w:rPr>
      </w:pPr>
      <w:r w:rsidRPr="00CE4105">
        <w:rPr>
          <w:rFonts w:ascii="Century Gothic" w:hAnsi="Century Gothic"/>
          <w:szCs w:val="22"/>
        </w:rPr>
        <w:t>Yarışmaya katılanlar yarışma şartlarını ve Seçici Kurul kararlarının tamamını kabul etmiş sayılırlar.</w:t>
      </w:r>
    </w:p>
    <w:p w14:paraId="213F2C22" w14:textId="5625EDBA" w:rsidR="00B51EB4" w:rsidRPr="00CE4105" w:rsidRDefault="00B51EB4" w:rsidP="00D12A49">
      <w:pPr>
        <w:numPr>
          <w:ilvl w:val="0"/>
          <w:numId w:val="2"/>
        </w:numPr>
        <w:ind w:left="1422" w:hanging="357"/>
        <w:jc w:val="both"/>
        <w:rPr>
          <w:rFonts w:ascii="Century Gothic" w:hAnsi="Century Gothic"/>
          <w:szCs w:val="22"/>
        </w:rPr>
      </w:pPr>
      <w:r w:rsidRPr="00CE4105">
        <w:rPr>
          <w:rFonts w:ascii="Century Gothic" w:hAnsi="Century Gothic"/>
          <w:szCs w:val="22"/>
        </w:rPr>
        <w:t>Son başvuru tarihlerinden sonra yapılan başvurular dikkate alın</w:t>
      </w:r>
      <w:r w:rsidR="00116D27" w:rsidRPr="00CE4105">
        <w:rPr>
          <w:rFonts w:ascii="Century Gothic" w:hAnsi="Century Gothic"/>
          <w:szCs w:val="22"/>
        </w:rPr>
        <w:t>maz.</w:t>
      </w:r>
    </w:p>
    <w:p w14:paraId="0F8CCE20" w14:textId="1AEDB509" w:rsidR="004D3610" w:rsidRPr="00CE4105" w:rsidRDefault="005A4620" w:rsidP="00D12A49">
      <w:pPr>
        <w:numPr>
          <w:ilvl w:val="0"/>
          <w:numId w:val="2"/>
        </w:numPr>
        <w:ind w:left="1422" w:hanging="357"/>
        <w:jc w:val="both"/>
        <w:rPr>
          <w:rFonts w:ascii="Century Gothic" w:hAnsi="Century Gothic"/>
          <w:szCs w:val="22"/>
        </w:rPr>
      </w:pPr>
      <w:r w:rsidRPr="00CE4105">
        <w:rPr>
          <w:rFonts w:ascii="Century Gothic" w:hAnsi="Century Gothic"/>
          <w:szCs w:val="22"/>
        </w:rPr>
        <w:t>Yarışmacı</w:t>
      </w:r>
      <w:r w:rsidR="004D3610" w:rsidRPr="00CE4105">
        <w:rPr>
          <w:rFonts w:ascii="Century Gothic" w:hAnsi="Century Gothic"/>
          <w:szCs w:val="22"/>
        </w:rPr>
        <w:t>, yarışmaya sunduğu fikrin bütünüyle kendisine ait ve özgün olduğunu kabul e</w:t>
      </w:r>
      <w:r w:rsidR="00D12A49" w:rsidRPr="00CE4105">
        <w:rPr>
          <w:rFonts w:ascii="Century Gothic" w:hAnsi="Century Gothic"/>
          <w:szCs w:val="22"/>
        </w:rPr>
        <w:t>tmekle beraber</w:t>
      </w:r>
      <w:r w:rsidR="004D3610" w:rsidRPr="00CE4105">
        <w:rPr>
          <w:rFonts w:ascii="Century Gothic" w:hAnsi="Century Gothic"/>
          <w:szCs w:val="22"/>
        </w:rPr>
        <w:t xml:space="preserve">, </w:t>
      </w:r>
      <w:r w:rsidR="00D12A49" w:rsidRPr="00CE4105">
        <w:rPr>
          <w:rFonts w:ascii="Century Gothic" w:hAnsi="Century Gothic"/>
          <w:szCs w:val="22"/>
        </w:rPr>
        <w:t>İTB</w:t>
      </w:r>
      <w:r w:rsidR="004D3610" w:rsidRPr="00CE4105">
        <w:rPr>
          <w:rFonts w:ascii="Century Gothic" w:hAnsi="Century Gothic"/>
          <w:szCs w:val="22"/>
        </w:rPr>
        <w:t xml:space="preserve"> bu kapsamda ortaya çıkabilecek anlaşmazlıklar karşısında sorumlu tutulamaz</w:t>
      </w:r>
      <w:r w:rsidR="00D12A49" w:rsidRPr="00CE4105">
        <w:rPr>
          <w:rFonts w:ascii="Century Gothic" w:hAnsi="Century Gothic"/>
          <w:szCs w:val="22"/>
        </w:rPr>
        <w:t>.</w:t>
      </w:r>
    </w:p>
    <w:p w14:paraId="652BB524" w14:textId="77777777" w:rsidR="00824A2E" w:rsidRPr="00CE4105" w:rsidRDefault="00824A2E" w:rsidP="00824A2E">
      <w:pPr>
        <w:spacing w:before="120" w:after="120"/>
        <w:ind w:left="1422"/>
        <w:jc w:val="both"/>
        <w:rPr>
          <w:rFonts w:ascii="Century Gothic" w:hAnsi="Century Gothic"/>
          <w:b/>
          <w:bCs/>
          <w:szCs w:val="22"/>
        </w:rPr>
      </w:pPr>
    </w:p>
    <w:p w14:paraId="2512A57D" w14:textId="77777777" w:rsidR="00D038E4" w:rsidRPr="00CE4105" w:rsidRDefault="00D038E4" w:rsidP="00824A2E">
      <w:pPr>
        <w:spacing w:before="120" w:after="120"/>
        <w:ind w:left="1422"/>
        <w:jc w:val="both"/>
        <w:rPr>
          <w:rFonts w:ascii="Century Gothic" w:hAnsi="Century Gothic"/>
          <w:b/>
          <w:bCs/>
          <w:szCs w:val="22"/>
        </w:rPr>
      </w:pPr>
    </w:p>
    <w:p w14:paraId="36E1D8ED" w14:textId="57BA6215" w:rsidR="00B56149" w:rsidRPr="00CE4105" w:rsidRDefault="00B51EB4" w:rsidP="00D12A49">
      <w:pPr>
        <w:pStyle w:val="NormalWeb"/>
        <w:numPr>
          <w:ilvl w:val="0"/>
          <w:numId w:val="8"/>
        </w:numPr>
        <w:spacing w:before="120" w:beforeAutospacing="0" w:after="120" w:afterAutospacing="0"/>
        <w:jc w:val="both"/>
        <w:rPr>
          <w:rFonts w:ascii="Century Gothic" w:hAnsi="Century Gothic"/>
          <w:b/>
          <w:bCs/>
          <w:szCs w:val="22"/>
        </w:rPr>
      </w:pPr>
      <w:r w:rsidRPr="00CE4105">
        <w:rPr>
          <w:rFonts w:ascii="Century Gothic" w:hAnsi="Century Gothic"/>
          <w:b/>
          <w:bCs/>
          <w:szCs w:val="22"/>
        </w:rPr>
        <w:lastRenderedPageBreak/>
        <w:t xml:space="preserve">Başvuru Şekli, </w:t>
      </w:r>
      <w:r w:rsidR="00051E8F" w:rsidRPr="00CE4105">
        <w:rPr>
          <w:rFonts w:ascii="Century Gothic" w:hAnsi="Century Gothic"/>
          <w:b/>
          <w:bCs/>
          <w:szCs w:val="22"/>
        </w:rPr>
        <w:t>Takvim</w:t>
      </w:r>
      <w:r w:rsidRPr="00CE4105">
        <w:rPr>
          <w:rFonts w:ascii="Century Gothic" w:hAnsi="Century Gothic"/>
          <w:b/>
          <w:bCs/>
          <w:szCs w:val="22"/>
        </w:rPr>
        <w:t xml:space="preserve"> ve Değerlendirme</w:t>
      </w:r>
      <w:r w:rsidR="00F4700F" w:rsidRPr="00CE4105">
        <w:rPr>
          <w:rFonts w:ascii="Century Gothic" w:hAnsi="Century Gothic"/>
          <w:b/>
          <w:bCs/>
          <w:szCs w:val="22"/>
        </w:rPr>
        <w:t>:</w:t>
      </w:r>
    </w:p>
    <w:p w14:paraId="5E5ABCED" w14:textId="77777777" w:rsidR="008120D3" w:rsidRPr="00CE4105" w:rsidRDefault="008120D3" w:rsidP="00D12A49">
      <w:pPr>
        <w:pStyle w:val="NormalWeb"/>
        <w:spacing w:before="120" w:beforeAutospacing="0" w:after="120" w:afterAutospacing="0"/>
        <w:ind w:left="708"/>
        <w:jc w:val="both"/>
        <w:rPr>
          <w:rFonts w:ascii="Century Gothic" w:hAnsi="Century Gothic"/>
          <w:szCs w:val="22"/>
        </w:rPr>
      </w:pPr>
      <w:r w:rsidRPr="00CE4105">
        <w:rPr>
          <w:rFonts w:ascii="Century Gothic" w:hAnsi="Century Gothic"/>
          <w:szCs w:val="22"/>
        </w:rPr>
        <w:t xml:space="preserve">Başvurunun kabul edilmesi için başvuru formunun tam ve varsa ekleriyle birlikte eksiksiz, proje fikrinin açık ve net şekilde anlatılmış olması zorunludur. </w:t>
      </w:r>
    </w:p>
    <w:p w14:paraId="19756A86" w14:textId="0D302EB1" w:rsidR="008120D3" w:rsidRPr="00CE4105" w:rsidRDefault="008120D3" w:rsidP="00D12A49">
      <w:pPr>
        <w:pStyle w:val="NormalWeb"/>
        <w:spacing w:before="120" w:beforeAutospacing="0" w:after="120" w:afterAutospacing="0"/>
        <w:ind w:left="708"/>
        <w:jc w:val="both"/>
        <w:rPr>
          <w:rFonts w:ascii="Century Gothic" w:hAnsi="Century Gothic"/>
          <w:szCs w:val="22"/>
        </w:rPr>
      </w:pPr>
      <w:r w:rsidRPr="00CE4105">
        <w:rPr>
          <w:rFonts w:ascii="Century Gothic" w:hAnsi="Century Gothic"/>
          <w:szCs w:val="22"/>
        </w:rPr>
        <w:t>Eksik bilgiler</w:t>
      </w:r>
      <w:r w:rsidR="00D76E2F" w:rsidRPr="00CE4105">
        <w:rPr>
          <w:rFonts w:ascii="Century Gothic" w:hAnsi="Century Gothic"/>
          <w:szCs w:val="22"/>
        </w:rPr>
        <w:t xml:space="preserve"> </w:t>
      </w:r>
      <w:r w:rsidRPr="00CE4105">
        <w:rPr>
          <w:rFonts w:ascii="Century Gothic" w:hAnsi="Century Gothic"/>
          <w:szCs w:val="22"/>
        </w:rPr>
        <w:t>içeren</w:t>
      </w:r>
      <w:r w:rsidR="00D76E2F" w:rsidRPr="00CE4105">
        <w:rPr>
          <w:rFonts w:ascii="Century Gothic" w:hAnsi="Century Gothic"/>
          <w:szCs w:val="22"/>
        </w:rPr>
        <w:t xml:space="preserve"> ve/veya intihal yapılmış proje başvuruları kabul edilmez.</w:t>
      </w:r>
      <w:r w:rsidRPr="00CE4105">
        <w:rPr>
          <w:rFonts w:ascii="Century Gothic" w:hAnsi="Century Gothic"/>
          <w:szCs w:val="22"/>
        </w:rPr>
        <w:t xml:space="preserve"> </w:t>
      </w:r>
    </w:p>
    <w:p w14:paraId="72AECA70" w14:textId="42B7137C" w:rsidR="00D76E2F" w:rsidRPr="00CE4105" w:rsidRDefault="00D76E2F" w:rsidP="00D76E2F">
      <w:pPr>
        <w:pStyle w:val="NormalWeb"/>
        <w:spacing w:before="120" w:beforeAutospacing="0" w:after="120" w:afterAutospacing="0"/>
        <w:ind w:left="708"/>
        <w:jc w:val="both"/>
        <w:rPr>
          <w:rFonts w:ascii="Century Gothic" w:hAnsi="Century Gothic"/>
          <w:szCs w:val="22"/>
        </w:rPr>
      </w:pPr>
      <w:r w:rsidRPr="00CE4105">
        <w:rPr>
          <w:rStyle w:val="Kpr"/>
          <w:rFonts w:ascii="Century Gothic" w:hAnsi="Century Gothic"/>
          <w:color w:val="auto"/>
          <w:szCs w:val="22"/>
          <w:u w:val="none"/>
        </w:rPr>
        <w:t xml:space="preserve">Başvurular, </w:t>
      </w:r>
      <w:hyperlink r:id="rId12" w:history="1">
        <w:r w:rsidRPr="00CE4105">
          <w:rPr>
            <w:rStyle w:val="Kpr"/>
            <w:rFonts w:ascii="Century Gothic" w:hAnsi="Century Gothic"/>
            <w:color w:val="auto"/>
            <w:szCs w:val="22"/>
          </w:rPr>
          <w:t>www.itb.org.tr</w:t>
        </w:r>
      </w:hyperlink>
      <w:r w:rsidRPr="00CE4105">
        <w:rPr>
          <w:rStyle w:val="Kpr"/>
          <w:rFonts w:ascii="Century Gothic" w:hAnsi="Century Gothic"/>
          <w:color w:val="auto"/>
          <w:szCs w:val="22"/>
          <w:u w:val="none"/>
        </w:rPr>
        <w:t xml:space="preserve"> </w:t>
      </w:r>
      <w:r w:rsidRPr="00CE4105">
        <w:rPr>
          <w:rFonts w:ascii="Century Gothic" w:hAnsi="Century Gothic"/>
          <w:szCs w:val="22"/>
        </w:rPr>
        <w:t xml:space="preserve">web sitesi ana sayfasında yer alan </w:t>
      </w:r>
      <w:r w:rsidR="00ED4320" w:rsidRPr="00CE4105">
        <w:rPr>
          <w:rFonts w:ascii="Century Gothic" w:hAnsi="Century Gothic"/>
          <w:szCs w:val="22"/>
        </w:rPr>
        <w:t xml:space="preserve">linkten </w:t>
      </w:r>
      <w:r w:rsidR="00051E8F" w:rsidRPr="00CE4105">
        <w:rPr>
          <w:rFonts w:ascii="Century Gothic" w:hAnsi="Century Gothic"/>
          <w:szCs w:val="22"/>
        </w:rPr>
        <w:t xml:space="preserve">online olarak alınır. </w:t>
      </w:r>
    </w:p>
    <w:p w14:paraId="49BCDF20" w14:textId="04734541" w:rsidR="00C07367" w:rsidRPr="00CE4105" w:rsidRDefault="00C07367" w:rsidP="00D12A49">
      <w:pPr>
        <w:pStyle w:val="NormalWeb"/>
        <w:spacing w:before="120" w:beforeAutospacing="0" w:after="120" w:afterAutospacing="0"/>
        <w:ind w:left="708"/>
        <w:jc w:val="both"/>
        <w:rPr>
          <w:rFonts w:ascii="Century Gothic" w:hAnsi="Century Gothic"/>
          <w:szCs w:val="22"/>
        </w:rPr>
      </w:pPr>
      <w:r w:rsidRPr="00CE4105">
        <w:rPr>
          <w:rFonts w:ascii="Century Gothic" w:hAnsi="Century Gothic"/>
          <w:szCs w:val="22"/>
        </w:rPr>
        <w:t xml:space="preserve">Başvurular, İTB’nin yarışma ilanını takiben başlar ve </w:t>
      </w:r>
      <w:r w:rsidR="00051E8F" w:rsidRPr="00CE4105">
        <w:rPr>
          <w:rFonts w:ascii="Century Gothic" w:hAnsi="Century Gothic"/>
          <w:szCs w:val="22"/>
        </w:rPr>
        <w:t xml:space="preserve">web sitesinde açıklanan </w:t>
      </w:r>
      <w:r w:rsidRPr="00CE4105">
        <w:rPr>
          <w:rFonts w:ascii="Century Gothic" w:hAnsi="Century Gothic"/>
          <w:szCs w:val="22"/>
        </w:rPr>
        <w:t>yarışma takviminde belirtilen tarih esas alınarak son</w:t>
      </w:r>
      <w:r w:rsidR="00F47AA7" w:rsidRPr="00CE4105">
        <w:rPr>
          <w:rFonts w:ascii="Century Gothic" w:hAnsi="Century Gothic"/>
          <w:szCs w:val="22"/>
        </w:rPr>
        <w:t xml:space="preserve"> bulur.</w:t>
      </w:r>
    </w:p>
    <w:p w14:paraId="6DC8B14E" w14:textId="42B4751F" w:rsidR="00C07367" w:rsidRPr="00CE4105" w:rsidRDefault="00F47AA7" w:rsidP="00824A2E">
      <w:pPr>
        <w:pStyle w:val="NormalWeb"/>
        <w:spacing w:before="120" w:beforeAutospacing="0" w:after="120" w:afterAutospacing="0"/>
        <w:ind w:left="708"/>
        <w:jc w:val="both"/>
        <w:rPr>
          <w:rFonts w:ascii="Century Gothic" w:hAnsi="Century Gothic"/>
          <w:szCs w:val="22"/>
        </w:rPr>
      </w:pPr>
      <w:r w:rsidRPr="00CE4105">
        <w:rPr>
          <w:rFonts w:ascii="Century Gothic" w:hAnsi="Century Gothic"/>
          <w:szCs w:val="22"/>
        </w:rPr>
        <w:t xml:space="preserve">Başvurular, Seçici Kurul tarafından </w:t>
      </w:r>
      <w:r w:rsidR="007805FB" w:rsidRPr="00CE4105">
        <w:rPr>
          <w:rFonts w:ascii="Century Gothic" w:hAnsi="Century Gothic"/>
          <w:szCs w:val="22"/>
        </w:rPr>
        <w:t xml:space="preserve">değerlendirilir. </w:t>
      </w:r>
      <w:r w:rsidR="00865A6C" w:rsidRPr="00CE4105">
        <w:rPr>
          <w:rFonts w:ascii="Century Gothic" w:hAnsi="Century Gothic"/>
          <w:szCs w:val="22"/>
        </w:rPr>
        <w:t>Seçici kurul, projelerin özgünlüğünü ve niteliğini dikkate alarak uygun gördüğü sayıda kategori birincisi, mansiyon ve sergi ödülü çıkarabilir.</w:t>
      </w:r>
    </w:p>
    <w:p w14:paraId="553493D9" w14:textId="0DE45C76" w:rsidR="00051E8F" w:rsidRPr="00CE4105" w:rsidRDefault="00051E8F" w:rsidP="00824A2E">
      <w:pPr>
        <w:pStyle w:val="NormalWeb"/>
        <w:spacing w:before="120" w:beforeAutospacing="0" w:after="120" w:afterAutospacing="0"/>
        <w:ind w:left="708"/>
        <w:jc w:val="both"/>
        <w:rPr>
          <w:rFonts w:ascii="Century Gothic" w:hAnsi="Century Gothic"/>
          <w:szCs w:val="22"/>
        </w:rPr>
      </w:pPr>
      <w:r w:rsidRPr="00CE4105">
        <w:rPr>
          <w:rFonts w:ascii="Century Gothic" w:hAnsi="Century Gothic"/>
          <w:szCs w:val="22"/>
        </w:rPr>
        <w:t xml:space="preserve">Yarışma sonuçları Seçici Kurul değerlendirmesini takiben </w:t>
      </w:r>
      <w:r w:rsidR="00236BFA" w:rsidRPr="00CE4105">
        <w:rPr>
          <w:rFonts w:ascii="Century Gothic" w:hAnsi="Century Gothic"/>
          <w:szCs w:val="22"/>
        </w:rPr>
        <w:t xml:space="preserve">İTB </w:t>
      </w:r>
      <w:r w:rsidRPr="00CE4105">
        <w:rPr>
          <w:rFonts w:ascii="Century Gothic" w:hAnsi="Century Gothic"/>
          <w:szCs w:val="22"/>
        </w:rPr>
        <w:t>web sitesi</w:t>
      </w:r>
      <w:r w:rsidR="00236BFA" w:rsidRPr="00CE4105">
        <w:rPr>
          <w:rFonts w:ascii="Century Gothic" w:hAnsi="Century Gothic"/>
          <w:szCs w:val="22"/>
        </w:rPr>
        <w:t xml:space="preserve"> duyuru bölümünde </w:t>
      </w:r>
      <w:r w:rsidRPr="00CE4105">
        <w:rPr>
          <w:rFonts w:ascii="Century Gothic" w:hAnsi="Century Gothic"/>
          <w:szCs w:val="22"/>
        </w:rPr>
        <w:t xml:space="preserve">yayınlanır. </w:t>
      </w:r>
    </w:p>
    <w:p w14:paraId="4746DFA4" w14:textId="0D3F814E" w:rsidR="003A6C95" w:rsidRPr="00CE4105" w:rsidRDefault="006F7F62" w:rsidP="00D12A49">
      <w:pPr>
        <w:pStyle w:val="NormalWeb"/>
        <w:numPr>
          <w:ilvl w:val="0"/>
          <w:numId w:val="8"/>
        </w:numPr>
        <w:spacing w:before="240" w:beforeAutospacing="0" w:after="120" w:afterAutospacing="0"/>
        <w:jc w:val="both"/>
        <w:rPr>
          <w:rFonts w:ascii="Century Gothic" w:hAnsi="Century Gothic"/>
          <w:b/>
          <w:bCs/>
          <w:szCs w:val="22"/>
        </w:rPr>
      </w:pPr>
      <w:r w:rsidRPr="00CE4105">
        <w:rPr>
          <w:rFonts w:ascii="Century Gothic" w:hAnsi="Century Gothic"/>
          <w:b/>
          <w:bCs/>
          <w:szCs w:val="22"/>
        </w:rPr>
        <w:t xml:space="preserve">Başvuru </w:t>
      </w:r>
      <w:r w:rsidR="000675A7" w:rsidRPr="00CE4105">
        <w:rPr>
          <w:rFonts w:ascii="Century Gothic" w:hAnsi="Century Gothic"/>
          <w:b/>
          <w:bCs/>
          <w:szCs w:val="22"/>
        </w:rPr>
        <w:t>Kategorisi</w:t>
      </w:r>
      <w:r w:rsidRPr="00CE4105">
        <w:rPr>
          <w:rFonts w:ascii="Century Gothic" w:hAnsi="Century Gothic"/>
          <w:b/>
          <w:bCs/>
          <w:szCs w:val="22"/>
        </w:rPr>
        <w:t>:</w:t>
      </w:r>
    </w:p>
    <w:p w14:paraId="2812F89C" w14:textId="7697ED80" w:rsidR="000675A7" w:rsidRPr="00CE4105" w:rsidRDefault="000675A7" w:rsidP="000675A7">
      <w:pPr>
        <w:pStyle w:val="NormalWeb"/>
        <w:spacing w:before="240" w:beforeAutospacing="0" w:after="120" w:afterAutospacing="0"/>
        <w:ind w:left="720"/>
        <w:jc w:val="both"/>
        <w:rPr>
          <w:rFonts w:ascii="Century Gothic" w:hAnsi="Century Gothic"/>
          <w:bCs/>
          <w:szCs w:val="22"/>
        </w:rPr>
      </w:pPr>
      <w:r w:rsidRPr="00CE4105">
        <w:rPr>
          <w:rFonts w:ascii="Century Gothic" w:hAnsi="Century Gothic"/>
          <w:bCs/>
          <w:szCs w:val="22"/>
        </w:rPr>
        <w:t>Her başvuru aşağıdaki 5 kategoriden</w:t>
      </w:r>
      <w:r w:rsidR="00F34B83" w:rsidRPr="00CE4105">
        <w:rPr>
          <w:rFonts w:ascii="Century Gothic" w:hAnsi="Century Gothic"/>
          <w:bCs/>
          <w:szCs w:val="22"/>
        </w:rPr>
        <w:t xml:space="preserve"> </w:t>
      </w:r>
      <w:r w:rsidRPr="00CE4105">
        <w:rPr>
          <w:rFonts w:ascii="Century Gothic" w:hAnsi="Century Gothic"/>
          <w:bCs/>
          <w:szCs w:val="22"/>
        </w:rPr>
        <w:t>biri seçi</w:t>
      </w:r>
      <w:r w:rsidR="00994282" w:rsidRPr="00CE4105">
        <w:rPr>
          <w:rFonts w:ascii="Century Gothic" w:hAnsi="Century Gothic"/>
          <w:bCs/>
          <w:szCs w:val="22"/>
        </w:rPr>
        <w:t xml:space="preserve">lerek yapılmalıdır. Değerlendirmeler kategori bazında yapılacaktır. </w:t>
      </w:r>
    </w:p>
    <w:p w14:paraId="7EC0B4E7" w14:textId="63786041" w:rsidR="00994282" w:rsidRPr="00CE4105" w:rsidRDefault="008A36BD" w:rsidP="00994282">
      <w:pPr>
        <w:pStyle w:val="NormalWeb"/>
        <w:numPr>
          <w:ilvl w:val="0"/>
          <w:numId w:val="6"/>
        </w:numPr>
        <w:spacing w:before="120" w:beforeAutospacing="0" w:after="0" w:afterAutospacing="0"/>
        <w:ind w:left="1418" w:hanging="357"/>
        <w:jc w:val="both"/>
        <w:rPr>
          <w:rFonts w:ascii="Century Gothic" w:hAnsi="Century Gothic"/>
          <w:bCs/>
          <w:szCs w:val="22"/>
        </w:rPr>
      </w:pPr>
      <w:r w:rsidRPr="00CE4105">
        <w:rPr>
          <w:rFonts w:ascii="Century Gothic" w:hAnsi="Century Gothic"/>
          <w:b/>
          <w:bCs/>
          <w:szCs w:val="22"/>
        </w:rPr>
        <w:t>Akıllı Tarım</w:t>
      </w:r>
      <w:r w:rsidR="00970046" w:rsidRPr="00CE4105">
        <w:rPr>
          <w:rFonts w:ascii="Century Gothic" w:hAnsi="Century Gothic"/>
          <w:b/>
          <w:bCs/>
          <w:szCs w:val="22"/>
        </w:rPr>
        <w:t xml:space="preserve">: </w:t>
      </w:r>
      <w:r w:rsidR="00970046" w:rsidRPr="00CE4105">
        <w:rPr>
          <w:rFonts w:ascii="Century Gothic" w:hAnsi="Century Gothic"/>
          <w:bCs/>
          <w:szCs w:val="22"/>
        </w:rPr>
        <w:t xml:space="preserve">Tarım 4.0, </w:t>
      </w:r>
      <w:r w:rsidR="00994282" w:rsidRPr="00CE4105">
        <w:rPr>
          <w:rFonts w:ascii="Century Gothic" w:hAnsi="Century Gothic"/>
          <w:bCs/>
          <w:szCs w:val="22"/>
        </w:rPr>
        <w:t xml:space="preserve">tarım teknolojileri, tarımda bilişim, otonom ve otomasyon </w:t>
      </w:r>
      <w:r w:rsidR="00970046" w:rsidRPr="00CE4105">
        <w:rPr>
          <w:rFonts w:ascii="Century Gothic" w:hAnsi="Century Gothic"/>
          <w:bCs/>
          <w:szCs w:val="22"/>
        </w:rPr>
        <w:t>sistemleri</w:t>
      </w:r>
      <w:r w:rsidR="000236AD" w:rsidRPr="00CE4105">
        <w:rPr>
          <w:rFonts w:ascii="Century Gothic" w:hAnsi="Century Gothic"/>
          <w:bCs/>
          <w:szCs w:val="22"/>
        </w:rPr>
        <w:t>, dijital işletme ve yönetim modelleri</w:t>
      </w:r>
      <w:r w:rsidR="00994282" w:rsidRPr="00CE4105">
        <w:rPr>
          <w:rFonts w:ascii="Century Gothic" w:hAnsi="Century Gothic"/>
          <w:bCs/>
          <w:szCs w:val="22"/>
        </w:rPr>
        <w:t xml:space="preserve"> vb. alanlardaki proje fikirleri kapsar.</w:t>
      </w:r>
    </w:p>
    <w:p w14:paraId="4F9AEF90" w14:textId="40ED0247" w:rsidR="002542CF" w:rsidRPr="00CE4105" w:rsidRDefault="00BC7B88" w:rsidP="00994282">
      <w:pPr>
        <w:pStyle w:val="NormalWeb"/>
        <w:numPr>
          <w:ilvl w:val="0"/>
          <w:numId w:val="6"/>
        </w:numPr>
        <w:spacing w:before="120" w:beforeAutospacing="0" w:after="0" w:afterAutospacing="0"/>
        <w:ind w:left="1418" w:hanging="357"/>
        <w:jc w:val="both"/>
        <w:rPr>
          <w:rFonts w:ascii="Century Gothic" w:hAnsi="Century Gothic"/>
          <w:bCs/>
          <w:szCs w:val="22"/>
        </w:rPr>
      </w:pPr>
      <w:r w:rsidRPr="00CE4105">
        <w:rPr>
          <w:rFonts w:ascii="Century Gothic" w:hAnsi="Century Gothic"/>
          <w:b/>
          <w:bCs/>
          <w:szCs w:val="22"/>
        </w:rPr>
        <w:t xml:space="preserve">Çevre </w:t>
      </w:r>
      <w:r w:rsidR="00994282" w:rsidRPr="00CE4105">
        <w:rPr>
          <w:rFonts w:ascii="Century Gothic" w:hAnsi="Century Gothic"/>
          <w:b/>
          <w:bCs/>
          <w:szCs w:val="22"/>
        </w:rPr>
        <w:t>Dostu Tarım</w:t>
      </w:r>
      <w:r w:rsidRPr="00CE4105">
        <w:rPr>
          <w:rFonts w:ascii="Century Gothic" w:hAnsi="Century Gothic"/>
          <w:bCs/>
          <w:szCs w:val="22"/>
        </w:rPr>
        <w:t>:</w:t>
      </w:r>
      <w:r w:rsidRPr="00CE4105">
        <w:rPr>
          <w:rFonts w:ascii="Century Gothic" w:hAnsi="Century Gothic"/>
          <w:b/>
          <w:bCs/>
          <w:szCs w:val="22"/>
        </w:rPr>
        <w:t xml:space="preserve"> </w:t>
      </w:r>
      <w:r w:rsidR="00994282" w:rsidRPr="00CE4105">
        <w:rPr>
          <w:rFonts w:ascii="Century Gothic" w:hAnsi="Century Gothic"/>
          <w:bCs/>
          <w:szCs w:val="22"/>
        </w:rPr>
        <w:t>Onarıcı tarım, hassas tarım, ekolojik tarım, organik üretim, iyi tarım uygulamaları, biyolojik mücadele, tarımda kültürel önlemler, etkin su kullanımı</w:t>
      </w:r>
      <w:r w:rsidR="000236AD" w:rsidRPr="00CE4105">
        <w:rPr>
          <w:rFonts w:ascii="Century Gothic" w:hAnsi="Century Gothic"/>
          <w:bCs/>
          <w:szCs w:val="22"/>
        </w:rPr>
        <w:t>, sıfır atık ve gıda israfının önlenmesi</w:t>
      </w:r>
      <w:r w:rsidR="00994282" w:rsidRPr="00CE4105">
        <w:rPr>
          <w:rFonts w:ascii="Century Gothic" w:hAnsi="Century Gothic"/>
          <w:bCs/>
          <w:szCs w:val="22"/>
        </w:rPr>
        <w:t xml:space="preserve"> vb. alanlardaki proje </w:t>
      </w:r>
      <w:r w:rsidR="008A36BD" w:rsidRPr="00CE4105">
        <w:rPr>
          <w:rFonts w:ascii="Century Gothic" w:hAnsi="Century Gothic"/>
          <w:bCs/>
          <w:szCs w:val="22"/>
        </w:rPr>
        <w:t>fikirleri kapsar</w:t>
      </w:r>
      <w:r w:rsidR="00994282" w:rsidRPr="00CE4105">
        <w:rPr>
          <w:rFonts w:ascii="Century Gothic" w:hAnsi="Century Gothic"/>
          <w:bCs/>
          <w:szCs w:val="22"/>
        </w:rPr>
        <w:t>.</w:t>
      </w:r>
    </w:p>
    <w:p w14:paraId="45AE6AC0" w14:textId="016AD366" w:rsidR="00994282" w:rsidRPr="00CE4105" w:rsidRDefault="00BC7B88" w:rsidP="00994282">
      <w:pPr>
        <w:pStyle w:val="NormalWeb"/>
        <w:numPr>
          <w:ilvl w:val="0"/>
          <w:numId w:val="6"/>
        </w:numPr>
        <w:spacing w:before="120" w:beforeAutospacing="0" w:after="0" w:afterAutospacing="0"/>
        <w:ind w:left="1418" w:hanging="357"/>
        <w:jc w:val="both"/>
        <w:rPr>
          <w:rFonts w:ascii="Century Gothic" w:hAnsi="Century Gothic"/>
          <w:bCs/>
          <w:szCs w:val="22"/>
        </w:rPr>
      </w:pPr>
      <w:r w:rsidRPr="00CE4105">
        <w:rPr>
          <w:rFonts w:ascii="Century Gothic" w:hAnsi="Century Gothic"/>
          <w:b/>
          <w:bCs/>
          <w:szCs w:val="22"/>
        </w:rPr>
        <w:t>Tarımsal Pazarlama, Markalaşma ve İletişim</w:t>
      </w:r>
      <w:r w:rsidR="00970046" w:rsidRPr="00CE4105">
        <w:rPr>
          <w:rFonts w:ascii="Century Gothic" w:hAnsi="Century Gothic"/>
          <w:b/>
          <w:bCs/>
          <w:szCs w:val="22"/>
        </w:rPr>
        <w:t xml:space="preserve">: </w:t>
      </w:r>
      <w:r w:rsidR="00970046" w:rsidRPr="00CE4105">
        <w:rPr>
          <w:rFonts w:ascii="Century Gothic" w:hAnsi="Century Gothic"/>
          <w:bCs/>
          <w:szCs w:val="22"/>
        </w:rPr>
        <w:t>Pazarlama modelleri,</w:t>
      </w:r>
      <w:r w:rsidR="00360503" w:rsidRPr="00CE4105">
        <w:rPr>
          <w:rFonts w:ascii="Century Gothic" w:hAnsi="Century Gothic"/>
          <w:bCs/>
          <w:szCs w:val="22"/>
        </w:rPr>
        <w:t xml:space="preserve"> marka stratejileri,</w:t>
      </w:r>
      <w:r w:rsidR="00970046" w:rsidRPr="00CE4105">
        <w:rPr>
          <w:rFonts w:ascii="Century Gothic" w:hAnsi="Century Gothic"/>
          <w:bCs/>
          <w:szCs w:val="22"/>
        </w:rPr>
        <w:t xml:space="preserve"> reklam ve tanıtım, </w:t>
      </w:r>
      <w:r w:rsidR="00DD5803" w:rsidRPr="00CE4105">
        <w:rPr>
          <w:rFonts w:ascii="Century Gothic" w:hAnsi="Century Gothic"/>
          <w:bCs/>
          <w:szCs w:val="22"/>
        </w:rPr>
        <w:t xml:space="preserve">işletme ve </w:t>
      </w:r>
      <w:r w:rsidR="00994282" w:rsidRPr="00CE4105">
        <w:rPr>
          <w:rFonts w:ascii="Century Gothic" w:hAnsi="Century Gothic"/>
          <w:bCs/>
          <w:szCs w:val="22"/>
        </w:rPr>
        <w:t>çiftlik yönetimi, ü</w:t>
      </w:r>
      <w:r w:rsidR="00DD5803" w:rsidRPr="00CE4105">
        <w:rPr>
          <w:rFonts w:ascii="Century Gothic" w:hAnsi="Century Gothic"/>
          <w:bCs/>
          <w:szCs w:val="22"/>
        </w:rPr>
        <w:t>rün geliştirme,</w:t>
      </w:r>
      <w:r w:rsidR="00994282" w:rsidRPr="00CE4105">
        <w:rPr>
          <w:rFonts w:ascii="Century Gothic" w:hAnsi="Century Gothic"/>
          <w:bCs/>
          <w:szCs w:val="22"/>
        </w:rPr>
        <w:t xml:space="preserve"> ürün farklılaştırma, lojistik vb. alanlardaki proje fikirleri kapsar.</w:t>
      </w:r>
    </w:p>
    <w:p w14:paraId="76E71CBD" w14:textId="77777777" w:rsidR="00360503" w:rsidRPr="00CE4105" w:rsidRDefault="00BC7B88" w:rsidP="00360503">
      <w:pPr>
        <w:pStyle w:val="NormalWeb"/>
        <w:numPr>
          <w:ilvl w:val="0"/>
          <w:numId w:val="6"/>
        </w:numPr>
        <w:spacing w:before="120" w:beforeAutospacing="0" w:after="0" w:afterAutospacing="0"/>
        <w:ind w:left="1418" w:hanging="357"/>
        <w:jc w:val="both"/>
        <w:rPr>
          <w:rFonts w:ascii="Century Gothic" w:hAnsi="Century Gothic"/>
          <w:bCs/>
          <w:szCs w:val="22"/>
        </w:rPr>
      </w:pPr>
      <w:r w:rsidRPr="00CE4105">
        <w:rPr>
          <w:rFonts w:ascii="Century Gothic" w:hAnsi="Century Gothic"/>
          <w:b/>
          <w:bCs/>
          <w:szCs w:val="22"/>
        </w:rPr>
        <w:t>Kırsal Kalkınma</w:t>
      </w:r>
      <w:r w:rsidRPr="00CE4105">
        <w:rPr>
          <w:rFonts w:ascii="Century Gothic" w:hAnsi="Century Gothic"/>
          <w:bCs/>
          <w:szCs w:val="22"/>
        </w:rPr>
        <w:t xml:space="preserve">: Kırsalda tarım girişimciliği, </w:t>
      </w:r>
      <w:proofErr w:type="spellStart"/>
      <w:r w:rsidR="00360503" w:rsidRPr="00CE4105">
        <w:rPr>
          <w:rFonts w:ascii="Century Gothic" w:hAnsi="Century Gothic"/>
          <w:bCs/>
          <w:szCs w:val="22"/>
        </w:rPr>
        <w:t>a</w:t>
      </w:r>
      <w:r w:rsidR="00970046" w:rsidRPr="00CE4105">
        <w:rPr>
          <w:rFonts w:ascii="Century Gothic" w:hAnsi="Century Gothic"/>
          <w:bCs/>
          <w:szCs w:val="22"/>
        </w:rPr>
        <w:t>gro</w:t>
      </w:r>
      <w:proofErr w:type="spellEnd"/>
      <w:r w:rsidR="00970046" w:rsidRPr="00CE4105">
        <w:rPr>
          <w:rFonts w:ascii="Century Gothic" w:hAnsi="Century Gothic"/>
          <w:bCs/>
          <w:szCs w:val="22"/>
        </w:rPr>
        <w:t xml:space="preserve"> </w:t>
      </w:r>
      <w:r w:rsidR="00360503" w:rsidRPr="00CE4105">
        <w:rPr>
          <w:rFonts w:ascii="Century Gothic" w:hAnsi="Century Gothic"/>
          <w:bCs/>
          <w:szCs w:val="22"/>
        </w:rPr>
        <w:t>t</w:t>
      </w:r>
      <w:r w:rsidRPr="00CE4105">
        <w:rPr>
          <w:rFonts w:ascii="Century Gothic" w:hAnsi="Century Gothic"/>
          <w:bCs/>
          <w:szCs w:val="22"/>
        </w:rPr>
        <w:t>urizm</w:t>
      </w:r>
      <w:r w:rsidR="00360503" w:rsidRPr="00CE4105">
        <w:rPr>
          <w:rFonts w:ascii="Century Gothic" w:hAnsi="Century Gothic"/>
          <w:bCs/>
          <w:szCs w:val="22"/>
        </w:rPr>
        <w:t>, g</w:t>
      </w:r>
      <w:r w:rsidR="00970046" w:rsidRPr="00CE4105">
        <w:rPr>
          <w:rFonts w:ascii="Century Gothic" w:hAnsi="Century Gothic"/>
          <w:bCs/>
          <w:szCs w:val="22"/>
        </w:rPr>
        <w:t>astronomi</w:t>
      </w:r>
      <w:r w:rsidR="004C5A4F" w:rsidRPr="00CE4105">
        <w:rPr>
          <w:rFonts w:ascii="Century Gothic" w:hAnsi="Century Gothic"/>
          <w:bCs/>
          <w:szCs w:val="22"/>
        </w:rPr>
        <w:t>, kadın girişimciliği, koop</w:t>
      </w:r>
      <w:r w:rsidR="00360503" w:rsidRPr="00CE4105">
        <w:rPr>
          <w:rFonts w:ascii="Century Gothic" w:hAnsi="Century Gothic"/>
          <w:bCs/>
          <w:szCs w:val="22"/>
        </w:rPr>
        <w:t>eratifçilik vb. alanlardaki proje fikirleri kapsar.</w:t>
      </w:r>
    </w:p>
    <w:p w14:paraId="0C73AA35" w14:textId="092F6FE3" w:rsidR="008A36BD" w:rsidRPr="00CE4105" w:rsidRDefault="00BC7B88" w:rsidP="00994282">
      <w:pPr>
        <w:pStyle w:val="NormalWeb"/>
        <w:numPr>
          <w:ilvl w:val="0"/>
          <w:numId w:val="6"/>
        </w:numPr>
        <w:spacing w:before="120" w:beforeAutospacing="0" w:after="0" w:afterAutospacing="0"/>
        <w:ind w:left="1418" w:hanging="357"/>
        <w:jc w:val="both"/>
        <w:rPr>
          <w:rFonts w:ascii="Century Gothic" w:hAnsi="Century Gothic"/>
          <w:b/>
          <w:bCs/>
          <w:szCs w:val="22"/>
        </w:rPr>
      </w:pPr>
      <w:r w:rsidRPr="00CE4105">
        <w:rPr>
          <w:rFonts w:ascii="Century Gothic" w:hAnsi="Century Gothic"/>
          <w:b/>
          <w:bCs/>
          <w:szCs w:val="22"/>
        </w:rPr>
        <w:t>Bitkisel ve Hayvansal Üretim</w:t>
      </w:r>
      <w:r w:rsidR="00970046" w:rsidRPr="00CE4105">
        <w:rPr>
          <w:rFonts w:ascii="Century Gothic" w:hAnsi="Century Gothic"/>
          <w:b/>
          <w:bCs/>
          <w:szCs w:val="22"/>
        </w:rPr>
        <w:t xml:space="preserve">: </w:t>
      </w:r>
      <w:r w:rsidR="00970046" w:rsidRPr="00CE4105">
        <w:rPr>
          <w:rFonts w:ascii="Century Gothic" w:hAnsi="Century Gothic"/>
          <w:bCs/>
          <w:szCs w:val="22"/>
        </w:rPr>
        <w:t>İlk 4 kategoriye girmeyen projeler</w:t>
      </w:r>
      <w:r w:rsidR="004C5A4F" w:rsidRPr="00CE4105">
        <w:rPr>
          <w:rFonts w:ascii="Century Gothic" w:hAnsi="Century Gothic"/>
          <w:bCs/>
          <w:szCs w:val="22"/>
        </w:rPr>
        <w:t xml:space="preserve"> bu kategoriden başvurabilir. </w:t>
      </w:r>
    </w:p>
    <w:p w14:paraId="7965C1BD" w14:textId="1C15DDFC" w:rsidR="005E068F" w:rsidRPr="00CE4105" w:rsidRDefault="005E068F">
      <w:pPr>
        <w:rPr>
          <w:rFonts w:ascii="Century Gothic" w:hAnsi="Century Gothic"/>
          <w:szCs w:val="22"/>
        </w:rPr>
      </w:pPr>
      <w:r w:rsidRPr="00CE4105">
        <w:rPr>
          <w:rFonts w:ascii="Century Gothic" w:hAnsi="Century Gothic"/>
          <w:szCs w:val="22"/>
        </w:rPr>
        <w:br w:type="page"/>
      </w:r>
    </w:p>
    <w:p w14:paraId="6741E9BB" w14:textId="6B90CE10" w:rsidR="00B56149" w:rsidRPr="00CE4105" w:rsidRDefault="00A30F57" w:rsidP="00D12A49">
      <w:pPr>
        <w:pStyle w:val="NormalWeb"/>
        <w:numPr>
          <w:ilvl w:val="0"/>
          <w:numId w:val="8"/>
        </w:numPr>
        <w:spacing w:before="120" w:beforeAutospacing="0" w:after="120" w:afterAutospacing="0"/>
        <w:jc w:val="both"/>
        <w:rPr>
          <w:rFonts w:ascii="Century Gothic" w:hAnsi="Century Gothic"/>
          <w:b/>
          <w:szCs w:val="22"/>
        </w:rPr>
      </w:pPr>
      <w:r w:rsidRPr="00CE4105">
        <w:rPr>
          <w:rFonts w:ascii="Century Gothic" w:hAnsi="Century Gothic"/>
          <w:b/>
          <w:szCs w:val="22"/>
        </w:rPr>
        <w:lastRenderedPageBreak/>
        <w:t>Ödül</w:t>
      </w:r>
      <w:r w:rsidR="00051E8F" w:rsidRPr="00CE4105">
        <w:rPr>
          <w:rFonts w:ascii="Century Gothic" w:hAnsi="Century Gothic"/>
          <w:b/>
          <w:szCs w:val="22"/>
        </w:rPr>
        <w:t>ler</w:t>
      </w:r>
      <w:r w:rsidR="00B56149" w:rsidRPr="00CE4105">
        <w:rPr>
          <w:rFonts w:ascii="Century Gothic" w:hAnsi="Century Gothic"/>
          <w:b/>
          <w:szCs w:val="22"/>
        </w:rPr>
        <w:t>:</w:t>
      </w:r>
    </w:p>
    <w:p w14:paraId="442B2B94" w14:textId="084904C5" w:rsidR="00360503" w:rsidRPr="00CE4105" w:rsidRDefault="006B698D" w:rsidP="005E068F">
      <w:pPr>
        <w:pStyle w:val="NormalWeb"/>
        <w:numPr>
          <w:ilvl w:val="0"/>
          <w:numId w:val="11"/>
        </w:numPr>
        <w:spacing w:before="0" w:beforeAutospacing="0" w:after="0" w:afterAutospacing="0"/>
        <w:jc w:val="both"/>
        <w:rPr>
          <w:rFonts w:ascii="Century Gothic" w:hAnsi="Century Gothic"/>
          <w:szCs w:val="22"/>
        </w:rPr>
      </w:pPr>
      <w:r w:rsidRPr="00CE4105">
        <w:rPr>
          <w:rFonts w:ascii="Century Gothic" w:hAnsi="Century Gothic"/>
          <w:szCs w:val="22"/>
        </w:rPr>
        <w:t>Birincilik Ödülü</w:t>
      </w:r>
      <w:r w:rsidR="005E068F" w:rsidRPr="00CE4105">
        <w:rPr>
          <w:rFonts w:ascii="Century Gothic" w:hAnsi="Century Gothic"/>
          <w:szCs w:val="22"/>
        </w:rPr>
        <w:tab/>
      </w:r>
      <w:r w:rsidRPr="00CE4105">
        <w:rPr>
          <w:rFonts w:ascii="Century Gothic" w:hAnsi="Century Gothic"/>
          <w:szCs w:val="22"/>
        </w:rPr>
        <w:t>:</w:t>
      </w:r>
      <w:r w:rsidR="00AC142F" w:rsidRPr="00CE4105">
        <w:rPr>
          <w:rFonts w:ascii="Century Gothic" w:hAnsi="Century Gothic"/>
          <w:szCs w:val="22"/>
        </w:rPr>
        <w:t xml:space="preserve"> </w:t>
      </w:r>
      <w:r w:rsidR="009C3163" w:rsidRPr="00CE4105">
        <w:rPr>
          <w:rFonts w:ascii="Century Gothic" w:hAnsi="Century Gothic"/>
          <w:szCs w:val="22"/>
        </w:rPr>
        <w:t>5</w:t>
      </w:r>
      <w:r w:rsidR="00FD4DCB" w:rsidRPr="00CE4105">
        <w:rPr>
          <w:rFonts w:ascii="Century Gothic" w:hAnsi="Century Gothic"/>
          <w:szCs w:val="22"/>
        </w:rPr>
        <w:t>0.000</w:t>
      </w:r>
      <w:r w:rsidR="00360503" w:rsidRPr="00CE4105">
        <w:rPr>
          <w:rFonts w:ascii="Century Gothic" w:hAnsi="Century Gothic"/>
          <w:szCs w:val="22"/>
        </w:rPr>
        <w:t xml:space="preserve"> TL</w:t>
      </w:r>
    </w:p>
    <w:p w14:paraId="5180A7E5" w14:textId="739289AC" w:rsidR="00360503" w:rsidRPr="00CE4105" w:rsidRDefault="005A4620" w:rsidP="005E068F">
      <w:pPr>
        <w:pStyle w:val="NormalWeb"/>
        <w:numPr>
          <w:ilvl w:val="0"/>
          <w:numId w:val="11"/>
        </w:numPr>
        <w:spacing w:before="0" w:beforeAutospacing="0" w:after="0" w:afterAutospacing="0"/>
        <w:jc w:val="both"/>
        <w:rPr>
          <w:rFonts w:ascii="Century Gothic" w:hAnsi="Century Gothic"/>
          <w:i/>
          <w:sz w:val="22"/>
          <w:szCs w:val="22"/>
        </w:rPr>
      </w:pPr>
      <w:r w:rsidRPr="00CE4105">
        <w:rPr>
          <w:rFonts w:ascii="Century Gothic" w:hAnsi="Century Gothic"/>
          <w:szCs w:val="22"/>
        </w:rPr>
        <w:t>İkincilik</w:t>
      </w:r>
      <w:r w:rsidR="005E068F" w:rsidRPr="00CE4105">
        <w:rPr>
          <w:rFonts w:ascii="Century Gothic" w:hAnsi="Century Gothic"/>
          <w:szCs w:val="22"/>
        </w:rPr>
        <w:t xml:space="preserve"> Ödülü</w:t>
      </w:r>
      <w:r w:rsidR="005E068F" w:rsidRPr="00CE4105">
        <w:rPr>
          <w:rFonts w:ascii="Century Gothic" w:hAnsi="Century Gothic"/>
          <w:szCs w:val="22"/>
        </w:rPr>
        <w:tab/>
      </w:r>
      <w:r w:rsidR="00AC142F" w:rsidRPr="00CE4105">
        <w:rPr>
          <w:rFonts w:ascii="Century Gothic" w:hAnsi="Century Gothic"/>
          <w:szCs w:val="22"/>
        </w:rPr>
        <w:t xml:space="preserve">: </w:t>
      </w:r>
      <w:r w:rsidRPr="00CE4105">
        <w:rPr>
          <w:rFonts w:ascii="Century Gothic" w:hAnsi="Century Gothic"/>
          <w:szCs w:val="22"/>
        </w:rPr>
        <w:t>3</w:t>
      </w:r>
      <w:r w:rsidR="009C3163" w:rsidRPr="00CE4105">
        <w:rPr>
          <w:rFonts w:ascii="Century Gothic" w:hAnsi="Century Gothic"/>
          <w:szCs w:val="22"/>
        </w:rPr>
        <w:t>0</w:t>
      </w:r>
      <w:r w:rsidR="00FD4DCB" w:rsidRPr="00CE4105">
        <w:rPr>
          <w:rFonts w:ascii="Century Gothic" w:hAnsi="Century Gothic"/>
          <w:szCs w:val="22"/>
        </w:rPr>
        <w:t xml:space="preserve">.000 </w:t>
      </w:r>
      <w:r w:rsidR="007B144C" w:rsidRPr="00CE4105">
        <w:rPr>
          <w:rFonts w:ascii="Century Gothic" w:hAnsi="Century Gothic"/>
          <w:szCs w:val="22"/>
        </w:rPr>
        <w:t xml:space="preserve">TL </w:t>
      </w:r>
    </w:p>
    <w:p w14:paraId="5D131946" w14:textId="77777777" w:rsidR="00DF11F7" w:rsidRPr="00CE4105" w:rsidRDefault="005A4620" w:rsidP="005E068F">
      <w:pPr>
        <w:pStyle w:val="NormalWeb"/>
        <w:numPr>
          <w:ilvl w:val="0"/>
          <w:numId w:val="11"/>
        </w:numPr>
        <w:spacing w:before="0" w:beforeAutospacing="0" w:after="0" w:afterAutospacing="0"/>
        <w:jc w:val="both"/>
        <w:rPr>
          <w:rFonts w:ascii="Century Gothic" w:hAnsi="Century Gothic"/>
          <w:i/>
          <w:sz w:val="22"/>
          <w:szCs w:val="22"/>
        </w:rPr>
      </w:pPr>
      <w:r w:rsidRPr="00CE4105">
        <w:rPr>
          <w:rFonts w:ascii="Century Gothic" w:hAnsi="Century Gothic"/>
          <w:szCs w:val="22"/>
        </w:rPr>
        <w:t>Üçün</w:t>
      </w:r>
      <w:r w:rsidR="00DF11F7" w:rsidRPr="00CE4105">
        <w:rPr>
          <w:rFonts w:ascii="Century Gothic" w:hAnsi="Century Gothic"/>
          <w:szCs w:val="22"/>
        </w:rPr>
        <w:t>cülük</w:t>
      </w:r>
      <w:r w:rsidR="005E068F" w:rsidRPr="00CE4105">
        <w:rPr>
          <w:rFonts w:ascii="Century Gothic" w:hAnsi="Century Gothic"/>
          <w:szCs w:val="22"/>
        </w:rPr>
        <w:t xml:space="preserve"> Ödülü</w:t>
      </w:r>
      <w:r w:rsidR="005E068F" w:rsidRPr="00CE4105">
        <w:rPr>
          <w:rFonts w:ascii="Century Gothic" w:hAnsi="Century Gothic"/>
          <w:szCs w:val="22"/>
        </w:rPr>
        <w:tab/>
      </w:r>
      <w:r w:rsidR="00DB5D51" w:rsidRPr="00CE4105">
        <w:rPr>
          <w:rFonts w:ascii="Century Gothic" w:hAnsi="Century Gothic"/>
          <w:szCs w:val="22"/>
        </w:rPr>
        <w:t>:</w:t>
      </w:r>
      <w:r w:rsidR="00DF11F7" w:rsidRPr="00CE4105">
        <w:rPr>
          <w:rFonts w:ascii="Century Gothic" w:hAnsi="Century Gothic"/>
          <w:szCs w:val="22"/>
        </w:rPr>
        <w:t xml:space="preserve"> 20</w:t>
      </w:r>
      <w:r w:rsidR="00FD4DCB" w:rsidRPr="00CE4105">
        <w:rPr>
          <w:rFonts w:ascii="Century Gothic" w:hAnsi="Century Gothic"/>
          <w:szCs w:val="22"/>
        </w:rPr>
        <w:t xml:space="preserve">.000 </w:t>
      </w:r>
      <w:r w:rsidR="007B144C" w:rsidRPr="00CE4105">
        <w:rPr>
          <w:rFonts w:ascii="Century Gothic" w:hAnsi="Century Gothic"/>
          <w:szCs w:val="22"/>
        </w:rPr>
        <w:t>TL</w:t>
      </w:r>
      <w:r w:rsidR="005E068F" w:rsidRPr="00CE4105">
        <w:rPr>
          <w:rFonts w:ascii="Century Gothic" w:hAnsi="Century Gothic"/>
          <w:szCs w:val="22"/>
        </w:rPr>
        <w:t xml:space="preserve"> </w:t>
      </w:r>
    </w:p>
    <w:p w14:paraId="03A01D33" w14:textId="1ADCAAA8" w:rsidR="007B144C" w:rsidRPr="00CE4105" w:rsidRDefault="00DF11F7" w:rsidP="005E068F">
      <w:pPr>
        <w:pStyle w:val="NormalWeb"/>
        <w:numPr>
          <w:ilvl w:val="0"/>
          <w:numId w:val="11"/>
        </w:numPr>
        <w:spacing w:before="0" w:beforeAutospacing="0" w:after="0" w:afterAutospacing="0"/>
        <w:jc w:val="both"/>
        <w:rPr>
          <w:rFonts w:ascii="Century Gothic" w:hAnsi="Century Gothic"/>
          <w:i/>
          <w:sz w:val="22"/>
          <w:szCs w:val="22"/>
        </w:rPr>
      </w:pPr>
      <w:r w:rsidRPr="00CE4105">
        <w:rPr>
          <w:rFonts w:ascii="Century Gothic" w:hAnsi="Century Gothic"/>
          <w:szCs w:val="22"/>
        </w:rPr>
        <w:t>Sergileme Ödülü</w:t>
      </w:r>
      <w:r w:rsidRPr="00CE4105">
        <w:rPr>
          <w:rFonts w:ascii="Century Gothic" w:hAnsi="Century Gothic"/>
          <w:szCs w:val="22"/>
        </w:rPr>
        <w:tab/>
        <w:t xml:space="preserve">: 5.000 TL </w:t>
      </w:r>
      <w:r w:rsidR="00166C02" w:rsidRPr="00CE4105">
        <w:rPr>
          <w:rFonts w:ascii="Century Gothic" w:hAnsi="Century Gothic"/>
          <w:iCs/>
          <w:sz w:val="22"/>
          <w:szCs w:val="22"/>
        </w:rPr>
        <w:t>(</w:t>
      </w:r>
      <w:r w:rsidRPr="00CE4105">
        <w:rPr>
          <w:rFonts w:ascii="Century Gothic" w:hAnsi="Century Gothic"/>
          <w:iCs/>
          <w:sz w:val="22"/>
          <w:szCs w:val="22"/>
        </w:rPr>
        <w:t>En fazla 1</w:t>
      </w:r>
      <w:r w:rsidR="00166C02" w:rsidRPr="00CE4105">
        <w:rPr>
          <w:rFonts w:ascii="Century Gothic" w:hAnsi="Century Gothic"/>
          <w:iCs/>
          <w:sz w:val="22"/>
          <w:szCs w:val="22"/>
        </w:rPr>
        <w:t>5 kişi</w:t>
      </w:r>
      <w:r w:rsidR="00306973" w:rsidRPr="00CE4105">
        <w:rPr>
          <w:rFonts w:ascii="Century Gothic" w:hAnsi="Century Gothic"/>
          <w:iCs/>
          <w:sz w:val="22"/>
          <w:szCs w:val="22"/>
        </w:rPr>
        <w:t>ye</w:t>
      </w:r>
      <w:r w:rsidR="00166C02" w:rsidRPr="00CE4105">
        <w:rPr>
          <w:rFonts w:ascii="Century Gothic" w:hAnsi="Century Gothic"/>
          <w:iCs/>
          <w:sz w:val="22"/>
          <w:szCs w:val="22"/>
        </w:rPr>
        <w:t>)</w:t>
      </w:r>
    </w:p>
    <w:p w14:paraId="1207F512" w14:textId="75207F0F" w:rsidR="00DF11F7" w:rsidRPr="00CE4105" w:rsidRDefault="005E068F" w:rsidP="00DF11F7">
      <w:pPr>
        <w:pStyle w:val="NormalWeb"/>
        <w:numPr>
          <w:ilvl w:val="0"/>
          <w:numId w:val="11"/>
        </w:numPr>
        <w:spacing w:before="0" w:beforeAutospacing="0" w:after="0" w:afterAutospacing="0"/>
        <w:jc w:val="both"/>
        <w:rPr>
          <w:rFonts w:ascii="Century Gothic" w:hAnsi="Century Gothic"/>
          <w:szCs w:val="22"/>
        </w:rPr>
      </w:pPr>
      <w:r w:rsidRPr="00CE4105">
        <w:rPr>
          <w:rFonts w:ascii="Century Gothic" w:hAnsi="Century Gothic"/>
          <w:szCs w:val="22"/>
        </w:rPr>
        <w:t>İTTM</w:t>
      </w:r>
      <w:r w:rsidR="00DF11F7" w:rsidRPr="00CE4105">
        <w:rPr>
          <w:rFonts w:ascii="Century Gothic" w:hAnsi="Century Gothic"/>
          <w:szCs w:val="22"/>
        </w:rPr>
        <w:t xml:space="preserve"> Ödülü</w:t>
      </w:r>
      <w:r w:rsidR="00DF11F7" w:rsidRPr="00CE4105">
        <w:rPr>
          <w:rFonts w:ascii="Century Gothic" w:hAnsi="Century Gothic"/>
          <w:szCs w:val="22"/>
        </w:rPr>
        <w:tab/>
      </w:r>
      <w:r w:rsidR="00DF11F7" w:rsidRPr="00CE4105">
        <w:rPr>
          <w:rFonts w:ascii="Century Gothic" w:hAnsi="Century Gothic"/>
          <w:szCs w:val="22"/>
        </w:rPr>
        <w:tab/>
        <w:t xml:space="preserve">: </w:t>
      </w:r>
      <w:r w:rsidR="00D038E4" w:rsidRPr="00CE4105">
        <w:rPr>
          <w:rFonts w:ascii="Century Gothic" w:hAnsi="Century Gothic"/>
          <w:szCs w:val="22"/>
        </w:rPr>
        <w:t>Seçici Kurul</w:t>
      </w:r>
      <w:r w:rsidR="00DF11F7" w:rsidRPr="00CE4105">
        <w:rPr>
          <w:rFonts w:ascii="Century Gothic" w:hAnsi="Century Gothic"/>
          <w:szCs w:val="22"/>
        </w:rPr>
        <w:t xml:space="preserve"> tarafından uygun görülmesi durumunda dereceye giren veya sergileme ödülü alan en fazla 3 başarılı projeye İzmir Tarım Teknoloji Geliştirme Merkezi A.Ş. (İTTM TEKMER) </w:t>
      </w:r>
      <w:proofErr w:type="spellStart"/>
      <w:r w:rsidR="00DF11F7" w:rsidRPr="00CE4105">
        <w:rPr>
          <w:rFonts w:ascii="Century Gothic" w:hAnsi="Century Gothic"/>
          <w:szCs w:val="22"/>
        </w:rPr>
        <w:t>hızlandırıcılık</w:t>
      </w:r>
      <w:proofErr w:type="spellEnd"/>
      <w:r w:rsidR="00DF11F7" w:rsidRPr="00CE4105">
        <w:rPr>
          <w:rFonts w:ascii="Century Gothic" w:hAnsi="Century Gothic"/>
          <w:szCs w:val="22"/>
        </w:rPr>
        <w:t xml:space="preserve"> programına ücretsiz katılım hakkı ödülü verilecektir. </w:t>
      </w:r>
    </w:p>
    <w:p w14:paraId="0CCA0C0A" w14:textId="77777777" w:rsidR="00DF11F7" w:rsidRPr="00CE4105" w:rsidRDefault="00DF11F7" w:rsidP="00DF11F7">
      <w:pPr>
        <w:pStyle w:val="NormalWeb"/>
        <w:spacing w:before="0" w:beforeAutospacing="0" w:after="0" w:afterAutospacing="0"/>
        <w:jc w:val="both"/>
        <w:rPr>
          <w:rFonts w:ascii="Century Gothic" w:hAnsi="Century Gothic"/>
          <w:szCs w:val="22"/>
        </w:rPr>
      </w:pPr>
    </w:p>
    <w:p w14:paraId="6D5555D7" w14:textId="77777777" w:rsidR="00B56149" w:rsidRPr="00CE4105" w:rsidRDefault="00A30F57" w:rsidP="005E068F">
      <w:pPr>
        <w:numPr>
          <w:ilvl w:val="0"/>
          <w:numId w:val="8"/>
        </w:numPr>
        <w:spacing w:before="240" w:after="120"/>
        <w:ind w:left="714" w:hanging="357"/>
        <w:jc w:val="both"/>
        <w:rPr>
          <w:rFonts w:ascii="Century Gothic" w:hAnsi="Century Gothic"/>
          <w:szCs w:val="22"/>
        </w:rPr>
      </w:pPr>
      <w:r w:rsidRPr="00CE4105">
        <w:rPr>
          <w:rFonts w:ascii="Century Gothic" w:hAnsi="Century Gothic"/>
          <w:b/>
          <w:szCs w:val="22"/>
        </w:rPr>
        <w:t>Seçici Kurul</w:t>
      </w:r>
      <w:r w:rsidR="00824A2E" w:rsidRPr="00CE4105">
        <w:rPr>
          <w:rFonts w:ascii="Century Gothic" w:hAnsi="Century Gothic"/>
          <w:b/>
          <w:szCs w:val="22"/>
        </w:rPr>
        <w:t xml:space="preserve"> (Değerlendirici Jüri)</w:t>
      </w:r>
      <w:r w:rsidRPr="00CE4105">
        <w:rPr>
          <w:rFonts w:ascii="Century Gothic" w:hAnsi="Century Gothic"/>
          <w:b/>
          <w:szCs w:val="22"/>
        </w:rPr>
        <w:t>:</w:t>
      </w:r>
      <w:r w:rsidRPr="00CE4105">
        <w:rPr>
          <w:rFonts w:ascii="Century Gothic" w:hAnsi="Century Gothic"/>
          <w:szCs w:val="22"/>
        </w:rPr>
        <w:t> </w:t>
      </w:r>
    </w:p>
    <w:p w14:paraId="40DF6716" w14:textId="689124B6" w:rsidR="00166C02" w:rsidRPr="00CE4105" w:rsidRDefault="00166C02" w:rsidP="00BE6232">
      <w:pPr>
        <w:pStyle w:val="NormalWeb"/>
        <w:spacing w:before="0" w:beforeAutospacing="0" w:after="0" w:afterAutospacing="0"/>
        <w:ind w:firstLine="708"/>
        <w:jc w:val="both"/>
        <w:rPr>
          <w:rFonts w:ascii="Century Gothic" w:hAnsi="Century Gothic"/>
          <w:szCs w:val="22"/>
        </w:rPr>
      </w:pPr>
      <w:r w:rsidRPr="00CE4105">
        <w:rPr>
          <w:rFonts w:ascii="Century Gothic" w:hAnsi="Century Gothic"/>
          <w:szCs w:val="22"/>
        </w:rPr>
        <w:t>Seçici kurul İzmir’de faaliyet gösteren üniversitelerden, kamu kurum ve kuruluşlarından, oda/borsalar</w:t>
      </w:r>
      <w:r w:rsidR="005E068F" w:rsidRPr="00CE4105">
        <w:rPr>
          <w:rFonts w:ascii="Century Gothic" w:hAnsi="Century Gothic"/>
          <w:szCs w:val="22"/>
        </w:rPr>
        <w:t xml:space="preserve">/birliklerden </w:t>
      </w:r>
      <w:r w:rsidRPr="00CE4105">
        <w:rPr>
          <w:rFonts w:ascii="Century Gothic" w:hAnsi="Century Gothic"/>
          <w:szCs w:val="22"/>
        </w:rPr>
        <w:t>ve ger</w:t>
      </w:r>
      <w:r w:rsidR="00306973" w:rsidRPr="00CE4105">
        <w:rPr>
          <w:rFonts w:ascii="Century Gothic" w:hAnsi="Century Gothic"/>
          <w:szCs w:val="22"/>
        </w:rPr>
        <w:t>ekli görüldüğünde özel sektör temsilcilerden oluşur. Tüm başvurular Seçici Kurul tarafından değerlendirilir.</w:t>
      </w:r>
    </w:p>
    <w:p w14:paraId="55829C4B" w14:textId="77777777" w:rsidR="00166C02" w:rsidRPr="00CE4105" w:rsidRDefault="00166C02" w:rsidP="00BE6232">
      <w:pPr>
        <w:pStyle w:val="NormalWeb"/>
        <w:spacing w:before="0" w:beforeAutospacing="0" w:after="0" w:afterAutospacing="0"/>
        <w:ind w:firstLine="708"/>
        <w:jc w:val="both"/>
        <w:rPr>
          <w:rFonts w:ascii="Century Gothic" w:hAnsi="Century Gothic"/>
          <w:szCs w:val="22"/>
        </w:rPr>
      </w:pPr>
    </w:p>
    <w:p w14:paraId="4DDFE25F" w14:textId="5B0042BA" w:rsidR="00401D3A" w:rsidRPr="00CE4105" w:rsidRDefault="00401D3A" w:rsidP="00401D3A">
      <w:pPr>
        <w:numPr>
          <w:ilvl w:val="0"/>
          <w:numId w:val="8"/>
        </w:numPr>
        <w:spacing w:before="120" w:after="120"/>
        <w:jc w:val="both"/>
        <w:rPr>
          <w:rFonts w:ascii="Century Gothic" w:hAnsi="Century Gothic"/>
          <w:b/>
          <w:szCs w:val="22"/>
        </w:rPr>
      </w:pPr>
      <w:r w:rsidRPr="00CE4105">
        <w:rPr>
          <w:rFonts w:ascii="Century Gothic" w:hAnsi="Century Gothic"/>
          <w:b/>
          <w:szCs w:val="22"/>
        </w:rPr>
        <w:t xml:space="preserve"> </w:t>
      </w:r>
      <w:r w:rsidR="00D038E4" w:rsidRPr="00CE4105">
        <w:rPr>
          <w:rFonts w:ascii="Century Gothic" w:hAnsi="Century Gothic"/>
          <w:b/>
          <w:szCs w:val="22"/>
        </w:rPr>
        <w:t>Kullanım ve</w:t>
      </w:r>
      <w:r w:rsidRPr="00CE4105">
        <w:rPr>
          <w:rFonts w:ascii="Century Gothic" w:hAnsi="Century Gothic"/>
          <w:b/>
          <w:szCs w:val="22"/>
        </w:rPr>
        <w:t xml:space="preserve"> </w:t>
      </w:r>
      <w:r w:rsidR="00D038E4" w:rsidRPr="00CE4105">
        <w:rPr>
          <w:rFonts w:ascii="Century Gothic" w:hAnsi="Century Gothic"/>
          <w:b/>
          <w:szCs w:val="22"/>
        </w:rPr>
        <w:t>İmtiyaz Hakkı:</w:t>
      </w:r>
      <w:r w:rsidRPr="00CE4105">
        <w:rPr>
          <w:rFonts w:ascii="Century Gothic" w:hAnsi="Century Gothic"/>
          <w:b/>
          <w:szCs w:val="22"/>
        </w:rPr>
        <w:t xml:space="preserve"> </w:t>
      </w:r>
    </w:p>
    <w:p w14:paraId="48F6131C" w14:textId="7A47989A" w:rsidR="00D038E4" w:rsidRPr="00CE4105" w:rsidRDefault="00D038E4" w:rsidP="00B945F5">
      <w:pPr>
        <w:pStyle w:val="NormalWeb"/>
        <w:numPr>
          <w:ilvl w:val="0"/>
          <w:numId w:val="12"/>
        </w:numPr>
        <w:spacing w:before="120" w:after="120"/>
        <w:jc w:val="both"/>
        <w:rPr>
          <w:rFonts w:ascii="Century Gothic" w:hAnsi="Century Gothic"/>
          <w:b/>
          <w:bCs/>
          <w:szCs w:val="22"/>
        </w:rPr>
      </w:pPr>
      <w:r w:rsidRPr="00CE4105">
        <w:rPr>
          <w:rFonts w:ascii="Century Gothic" w:hAnsi="Century Gothic"/>
          <w:szCs w:val="22"/>
        </w:rPr>
        <w:t>Yarışmacılar, proje üzerindeki fikri mülkiyet haklarını saklı tutmakla birlikte, yarışma sahibi (İTB) projeyi dijital veya basılı medya dahil olmak üzere her türlü mecra ve platformda tanıtım, yayın ve sergileme amaçlı kullanma hakkına sahiptir.</w:t>
      </w:r>
      <w:r w:rsidR="00B945F5" w:rsidRPr="00CE4105">
        <w:rPr>
          <w:rFonts w:ascii="Century Gothic" w:hAnsi="Century Gothic"/>
          <w:szCs w:val="22"/>
        </w:rPr>
        <w:t xml:space="preserve"> Bu kapsamda İTB proje ile ilgili işleme, çoğaltma, yayma, temsil ve işaret, ses ve/veya görüntü nakline yarayan araçlarla umuma iletim hak</w:t>
      </w:r>
      <w:r w:rsidR="00894A5D" w:rsidRPr="00CE4105">
        <w:rPr>
          <w:rFonts w:ascii="Century Gothic" w:hAnsi="Century Gothic"/>
          <w:szCs w:val="22"/>
        </w:rPr>
        <w:t>kına sahiptir.</w:t>
      </w:r>
      <w:r w:rsidR="00894A5D" w:rsidRPr="00CE4105">
        <w:rPr>
          <w:rFonts w:ascii="Century Gothic" w:hAnsi="Century Gothic"/>
          <w:b/>
          <w:bCs/>
          <w:szCs w:val="22"/>
        </w:rPr>
        <w:t xml:space="preserve"> </w:t>
      </w:r>
    </w:p>
    <w:p w14:paraId="64144697" w14:textId="08B40AD0" w:rsidR="00D038E4" w:rsidRPr="00CE4105" w:rsidRDefault="00D038E4" w:rsidP="00D038E4">
      <w:pPr>
        <w:pStyle w:val="NormalWeb"/>
        <w:numPr>
          <w:ilvl w:val="0"/>
          <w:numId w:val="12"/>
        </w:numPr>
        <w:spacing w:before="120" w:beforeAutospacing="0" w:after="120" w:afterAutospacing="0"/>
        <w:ind w:left="1423" w:hanging="357"/>
        <w:jc w:val="both"/>
        <w:rPr>
          <w:rFonts w:ascii="Century Gothic" w:hAnsi="Century Gothic"/>
          <w:szCs w:val="22"/>
        </w:rPr>
      </w:pPr>
      <w:r w:rsidRPr="00CE4105">
        <w:rPr>
          <w:rFonts w:ascii="Century Gothic" w:hAnsi="Century Gothic"/>
          <w:szCs w:val="22"/>
        </w:rPr>
        <w:t>Yarışma sahibi, herhangi bir gerekçe göstermeksizin yarışmayı her aşamada durdurma veya tamamen iptal etme hakkına sahiptir.</w:t>
      </w:r>
    </w:p>
    <w:p w14:paraId="509A8FCD" w14:textId="77777777" w:rsidR="000B7075" w:rsidRPr="00CE4105" w:rsidRDefault="00570E15" w:rsidP="00A30F57">
      <w:pPr>
        <w:spacing w:before="120" w:after="120"/>
        <w:jc w:val="both"/>
        <w:rPr>
          <w:rFonts w:ascii="Century Gothic" w:hAnsi="Century Gothic"/>
          <w:sz w:val="22"/>
          <w:szCs w:val="22"/>
        </w:rPr>
      </w:pPr>
      <w:r w:rsidRPr="00CE4105">
        <w:rPr>
          <w:rFonts w:ascii="Century Gothic" w:hAnsi="Century Gothic"/>
          <w:sz w:val="22"/>
          <w:szCs w:val="22"/>
        </w:rPr>
        <w:t xml:space="preserve"> </w:t>
      </w:r>
    </w:p>
    <w:p w14:paraId="2594F0CF" w14:textId="77777777" w:rsidR="00CE4105" w:rsidRPr="00CE4105" w:rsidRDefault="00CE4105" w:rsidP="00A30F57">
      <w:pPr>
        <w:pStyle w:val="NormalWeb"/>
        <w:spacing w:before="120" w:beforeAutospacing="0" w:after="120" w:afterAutospacing="0"/>
        <w:jc w:val="center"/>
        <w:rPr>
          <w:rFonts w:ascii="Century Gothic" w:hAnsi="Century Gothic"/>
          <w:sz w:val="22"/>
          <w:szCs w:val="22"/>
        </w:rPr>
      </w:pPr>
      <w:bookmarkStart w:id="0" w:name="table01"/>
      <w:bookmarkEnd w:id="0"/>
    </w:p>
    <w:p w14:paraId="01F13E90" w14:textId="77777777" w:rsidR="00CE4105" w:rsidRPr="00CE4105" w:rsidRDefault="00CE4105" w:rsidP="00A30F57">
      <w:pPr>
        <w:pStyle w:val="NormalWeb"/>
        <w:spacing w:before="120" w:beforeAutospacing="0" w:after="120" w:afterAutospacing="0"/>
        <w:jc w:val="center"/>
        <w:rPr>
          <w:rFonts w:ascii="Century Gothic" w:hAnsi="Century Gothic"/>
          <w:sz w:val="22"/>
          <w:szCs w:val="22"/>
        </w:rPr>
      </w:pPr>
    </w:p>
    <w:p w14:paraId="6F2ABDA2" w14:textId="77777777" w:rsidR="00CE4105" w:rsidRPr="00CE4105" w:rsidRDefault="00CE4105" w:rsidP="00A30F57">
      <w:pPr>
        <w:pStyle w:val="NormalWeb"/>
        <w:spacing w:before="120" w:beforeAutospacing="0" w:after="120" w:afterAutospacing="0"/>
        <w:jc w:val="center"/>
        <w:rPr>
          <w:rFonts w:ascii="Century Gothic" w:hAnsi="Century Gothic"/>
          <w:sz w:val="22"/>
          <w:szCs w:val="22"/>
        </w:rPr>
      </w:pPr>
    </w:p>
    <w:p w14:paraId="5877A3A0" w14:textId="77777777" w:rsidR="00CE4105" w:rsidRPr="00CE4105" w:rsidRDefault="00CE4105" w:rsidP="00A30F57">
      <w:pPr>
        <w:pStyle w:val="NormalWeb"/>
        <w:spacing w:before="120" w:beforeAutospacing="0" w:after="120" w:afterAutospacing="0"/>
        <w:jc w:val="center"/>
        <w:rPr>
          <w:rFonts w:ascii="Century Gothic" w:hAnsi="Century Gothic"/>
          <w:sz w:val="22"/>
          <w:szCs w:val="22"/>
        </w:rPr>
      </w:pPr>
    </w:p>
    <w:p w14:paraId="57E4F7FA" w14:textId="77777777" w:rsidR="00CE4105" w:rsidRPr="00CE4105" w:rsidRDefault="00CE4105" w:rsidP="00A30F57">
      <w:pPr>
        <w:pStyle w:val="NormalWeb"/>
        <w:spacing w:before="120" w:beforeAutospacing="0" w:after="120" w:afterAutospacing="0"/>
        <w:jc w:val="center"/>
        <w:rPr>
          <w:rFonts w:ascii="Century Gothic" w:hAnsi="Century Gothic"/>
          <w:sz w:val="22"/>
          <w:szCs w:val="22"/>
        </w:rPr>
      </w:pPr>
    </w:p>
    <w:p w14:paraId="7B454B35" w14:textId="77777777" w:rsidR="00CE4105" w:rsidRPr="00CE4105" w:rsidRDefault="00CE4105" w:rsidP="00A30F57">
      <w:pPr>
        <w:pStyle w:val="NormalWeb"/>
        <w:spacing w:before="120" w:beforeAutospacing="0" w:after="120" w:afterAutospacing="0"/>
        <w:jc w:val="center"/>
        <w:rPr>
          <w:rFonts w:ascii="Century Gothic" w:hAnsi="Century Gothic"/>
          <w:sz w:val="22"/>
          <w:szCs w:val="22"/>
        </w:rPr>
      </w:pPr>
    </w:p>
    <w:p w14:paraId="71A62883" w14:textId="77777777" w:rsidR="00CE4105" w:rsidRPr="00CE4105" w:rsidRDefault="00CE4105" w:rsidP="00A30F57">
      <w:pPr>
        <w:pStyle w:val="NormalWeb"/>
        <w:spacing w:before="120" w:beforeAutospacing="0" w:after="120" w:afterAutospacing="0"/>
        <w:jc w:val="center"/>
        <w:rPr>
          <w:rFonts w:ascii="Century Gothic" w:hAnsi="Century Gothic"/>
          <w:sz w:val="22"/>
          <w:szCs w:val="22"/>
        </w:rPr>
      </w:pPr>
    </w:p>
    <w:p w14:paraId="08ECB055" w14:textId="77777777" w:rsidR="00CE4105" w:rsidRPr="00CE4105" w:rsidRDefault="00CE4105" w:rsidP="00A30F57">
      <w:pPr>
        <w:pStyle w:val="NormalWeb"/>
        <w:spacing w:before="120" w:beforeAutospacing="0" w:after="120" w:afterAutospacing="0"/>
        <w:jc w:val="center"/>
        <w:rPr>
          <w:rFonts w:ascii="Century Gothic" w:hAnsi="Century Gothic"/>
          <w:sz w:val="22"/>
          <w:szCs w:val="22"/>
        </w:rPr>
      </w:pPr>
    </w:p>
    <w:p w14:paraId="4A736C95" w14:textId="77777777" w:rsidR="00CE4105" w:rsidRPr="00CE4105" w:rsidRDefault="00CE4105" w:rsidP="00A30F57">
      <w:pPr>
        <w:pStyle w:val="NormalWeb"/>
        <w:spacing w:before="120" w:beforeAutospacing="0" w:after="120" w:afterAutospacing="0"/>
        <w:jc w:val="center"/>
        <w:rPr>
          <w:rFonts w:ascii="Century Gothic" w:hAnsi="Century Gothic"/>
          <w:sz w:val="22"/>
          <w:szCs w:val="22"/>
        </w:rPr>
      </w:pPr>
    </w:p>
    <w:p w14:paraId="704AD205" w14:textId="77777777" w:rsidR="00CE4105" w:rsidRPr="00CE4105" w:rsidRDefault="00CE4105" w:rsidP="00A30F57">
      <w:pPr>
        <w:pStyle w:val="NormalWeb"/>
        <w:spacing w:before="120" w:beforeAutospacing="0" w:after="120" w:afterAutospacing="0"/>
        <w:jc w:val="center"/>
        <w:rPr>
          <w:rFonts w:ascii="Century Gothic" w:hAnsi="Century Gothic"/>
          <w:sz w:val="22"/>
          <w:szCs w:val="22"/>
        </w:rPr>
      </w:pPr>
    </w:p>
    <w:p w14:paraId="0DD9C4A3" w14:textId="77777777" w:rsidR="00CE4105" w:rsidRPr="00CE4105" w:rsidRDefault="00CE4105" w:rsidP="00A30F57">
      <w:pPr>
        <w:pStyle w:val="NormalWeb"/>
        <w:spacing w:before="120" w:beforeAutospacing="0" w:after="120" w:afterAutospacing="0"/>
        <w:jc w:val="center"/>
        <w:rPr>
          <w:rFonts w:ascii="Century Gothic" w:hAnsi="Century Gothic"/>
          <w:sz w:val="22"/>
          <w:szCs w:val="22"/>
        </w:rPr>
      </w:pPr>
    </w:p>
    <w:p w14:paraId="5E157053" w14:textId="77777777" w:rsidR="00CE4105" w:rsidRPr="00CE4105" w:rsidRDefault="00CE4105" w:rsidP="00A30F57">
      <w:pPr>
        <w:pStyle w:val="NormalWeb"/>
        <w:spacing w:before="120" w:beforeAutospacing="0" w:after="120" w:afterAutospacing="0"/>
        <w:jc w:val="center"/>
        <w:rPr>
          <w:rFonts w:ascii="Century Gothic" w:hAnsi="Century Gothic"/>
          <w:sz w:val="22"/>
          <w:szCs w:val="22"/>
        </w:rPr>
      </w:pPr>
    </w:p>
    <w:p w14:paraId="77920D5F" w14:textId="77777777" w:rsidR="00CE4105" w:rsidRPr="00CE4105" w:rsidRDefault="00CE4105" w:rsidP="00A30F57">
      <w:pPr>
        <w:pStyle w:val="NormalWeb"/>
        <w:spacing w:before="120" w:beforeAutospacing="0" w:after="120" w:afterAutospacing="0"/>
        <w:jc w:val="center"/>
        <w:rPr>
          <w:rFonts w:ascii="Century Gothic" w:hAnsi="Century Gothic"/>
          <w:sz w:val="22"/>
          <w:szCs w:val="22"/>
        </w:rPr>
      </w:pPr>
    </w:p>
    <w:p w14:paraId="6773BCA3" w14:textId="77777777" w:rsidR="00CE4105" w:rsidRPr="00CE4105" w:rsidRDefault="00CE4105" w:rsidP="00A30F57">
      <w:pPr>
        <w:pStyle w:val="NormalWeb"/>
        <w:spacing w:before="120" w:beforeAutospacing="0" w:after="120" w:afterAutospacing="0"/>
        <w:jc w:val="center"/>
        <w:rPr>
          <w:rFonts w:ascii="Century Gothic" w:hAnsi="Century Gothic"/>
          <w:sz w:val="22"/>
          <w:szCs w:val="22"/>
        </w:rPr>
      </w:pPr>
    </w:p>
    <w:p w14:paraId="75ADAE1E" w14:textId="77777777" w:rsidR="00CE4105" w:rsidRPr="00CE4105" w:rsidRDefault="00CE4105" w:rsidP="00A30F57">
      <w:pPr>
        <w:pStyle w:val="NormalWeb"/>
        <w:spacing w:before="120" w:beforeAutospacing="0" w:after="120" w:afterAutospacing="0"/>
        <w:jc w:val="center"/>
        <w:rPr>
          <w:rFonts w:ascii="Century Gothic" w:hAnsi="Century Gothic"/>
          <w:sz w:val="22"/>
          <w:szCs w:val="22"/>
        </w:rPr>
      </w:pPr>
    </w:p>
    <w:p w14:paraId="78FCE4EB" w14:textId="77777777" w:rsidR="00CE4105" w:rsidRPr="00CE4105" w:rsidRDefault="00CE4105" w:rsidP="00A30F57">
      <w:pPr>
        <w:pStyle w:val="NormalWeb"/>
        <w:spacing w:before="120" w:beforeAutospacing="0" w:after="120" w:afterAutospacing="0"/>
        <w:jc w:val="center"/>
        <w:rPr>
          <w:rFonts w:ascii="Century Gothic" w:hAnsi="Century Gothic"/>
          <w:sz w:val="22"/>
          <w:szCs w:val="22"/>
        </w:rPr>
      </w:pPr>
    </w:p>
    <w:p w14:paraId="7089112E" w14:textId="77777777" w:rsidR="00CE4105" w:rsidRPr="00CE4105" w:rsidRDefault="00CE4105" w:rsidP="00A30F57">
      <w:pPr>
        <w:pStyle w:val="NormalWeb"/>
        <w:spacing w:before="120" w:beforeAutospacing="0" w:after="120" w:afterAutospacing="0"/>
        <w:jc w:val="center"/>
        <w:rPr>
          <w:rFonts w:ascii="Century Gothic" w:hAnsi="Century Gothic"/>
          <w:sz w:val="22"/>
          <w:szCs w:val="22"/>
        </w:rPr>
      </w:pPr>
    </w:p>
    <w:p w14:paraId="21E8AA45" w14:textId="77777777" w:rsidR="00CE4105" w:rsidRPr="00CE4105" w:rsidRDefault="00CE4105" w:rsidP="00A30F57">
      <w:pPr>
        <w:pStyle w:val="NormalWeb"/>
        <w:spacing w:before="120" w:beforeAutospacing="0" w:after="120" w:afterAutospacing="0"/>
        <w:jc w:val="center"/>
        <w:rPr>
          <w:rFonts w:ascii="Century Gothic" w:hAnsi="Century Gothic"/>
          <w:sz w:val="22"/>
          <w:szCs w:val="22"/>
        </w:rPr>
      </w:pPr>
    </w:p>
    <w:p w14:paraId="1D61B1AC" w14:textId="77777777" w:rsidR="00CE4105" w:rsidRPr="00CE4105" w:rsidRDefault="00CE4105" w:rsidP="00A30F57">
      <w:pPr>
        <w:pStyle w:val="NormalWeb"/>
        <w:spacing w:before="120" w:beforeAutospacing="0" w:after="120" w:afterAutospacing="0"/>
        <w:jc w:val="center"/>
        <w:rPr>
          <w:rFonts w:ascii="Century Gothic" w:hAnsi="Century Gothic"/>
          <w:sz w:val="22"/>
          <w:szCs w:val="22"/>
        </w:rPr>
      </w:pPr>
    </w:p>
    <w:p w14:paraId="49C49729" w14:textId="77777777" w:rsidR="00CE4105" w:rsidRPr="00CE4105" w:rsidRDefault="00CE4105" w:rsidP="00A30F57">
      <w:pPr>
        <w:pStyle w:val="NormalWeb"/>
        <w:spacing w:before="120" w:beforeAutospacing="0" w:after="120" w:afterAutospacing="0"/>
        <w:jc w:val="center"/>
        <w:rPr>
          <w:rFonts w:ascii="Century Gothic" w:hAnsi="Century Gothic"/>
          <w:sz w:val="22"/>
          <w:szCs w:val="22"/>
        </w:rPr>
      </w:pPr>
    </w:p>
    <w:p w14:paraId="548B7F9E" w14:textId="060A073E" w:rsidR="000B7075" w:rsidRPr="00CE4105" w:rsidRDefault="00DA0DF1" w:rsidP="00A30F57">
      <w:pPr>
        <w:pStyle w:val="NormalWeb"/>
        <w:spacing w:before="120" w:beforeAutospacing="0" w:after="120" w:afterAutospacing="0"/>
        <w:jc w:val="center"/>
        <w:rPr>
          <w:rFonts w:ascii="Century Gothic" w:hAnsi="Century Gothic"/>
          <w:sz w:val="22"/>
          <w:szCs w:val="22"/>
        </w:rPr>
      </w:pPr>
      <w:r w:rsidRPr="00CE4105">
        <w:rPr>
          <w:rFonts w:ascii="Century Gothic" w:hAnsi="Century Gothic"/>
          <w:noProof/>
          <w:sz w:val="22"/>
          <w:szCs w:val="22"/>
        </w:rPr>
        <w:drawing>
          <wp:inline distT="0" distB="0" distL="0" distR="0" wp14:anchorId="235586C1" wp14:editId="231F64F9">
            <wp:extent cx="2673350" cy="2673350"/>
            <wp:effectExtent l="0" t="0" r="0" b="0"/>
            <wp:docPr id="2" name="Resim 2" descr="20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C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3350" cy="2673350"/>
                    </a:xfrm>
                    <a:prstGeom prst="rect">
                      <a:avLst/>
                    </a:prstGeom>
                    <a:noFill/>
                    <a:ln>
                      <a:noFill/>
                    </a:ln>
                  </pic:spPr>
                </pic:pic>
              </a:graphicData>
            </a:graphic>
          </wp:inline>
        </w:drawing>
      </w:r>
    </w:p>
    <w:sectPr w:rsidR="000B7075" w:rsidRPr="00CE4105" w:rsidSect="00D43D64">
      <w:headerReference w:type="default" r:id="rId13"/>
      <w:footerReference w:type="default" r:id="rId14"/>
      <w:pgSz w:w="11906" w:h="16838"/>
      <w:pgMar w:top="1623" w:right="1417" w:bottom="719" w:left="1417" w:header="709" w:footer="708" w:gutter="0"/>
      <w:pgBorders w:offsetFrom="page">
        <w:top w:val="triple" w:sz="4" w:space="24" w:color="auto"/>
        <w:left w:val="triple" w:sz="4" w:space="24" w:color="auto"/>
        <w:bottom w:val="triple" w:sz="4" w:space="24" w:color="auto"/>
        <w:right w:val="trip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92F01" w14:textId="77777777" w:rsidR="00532979" w:rsidRDefault="00532979" w:rsidP="009F36E9">
      <w:r>
        <w:separator/>
      </w:r>
    </w:p>
  </w:endnote>
  <w:endnote w:type="continuationSeparator" w:id="0">
    <w:p w14:paraId="23191291" w14:textId="77777777" w:rsidR="00532979" w:rsidRDefault="00532979" w:rsidP="009F3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Bookman Old Style">
    <w:panose1 w:val="02050604050505020204"/>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58457" w14:textId="77777777" w:rsidR="00B009A4" w:rsidRDefault="00B009A4">
    <w:pPr>
      <w:pStyle w:val="AltBilgi"/>
      <w:jc w:val="right"/>
    </w:pPr>
  </w:p>
  <w:p w14:paraId="34F2F51E" w14:textId="77777777" w:rsidR="00B009A4" w:rsidRDefault="00B009A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06968" w14:textId="77777777" w:rsidR="00B009A4" w:rsidRPr="00CD3982" w:rsidRDefault="00B009A4">
    <w:pPr>
      <w:pStyle w:val="AltBilgi"/>
      <w:jc w:val="right"/>
      <w:rPr>
        <w:rFonts w:ascii="Century Gothic" w:hAnsi="Century Gothic"/>
      </w:rPr>
    </w:pPr>
    <w:r w:rsidRPr="00CD3982">
      <w:rPr>
        <w:rFonts w:ascii="Century Gothic" w:hAnsi="Century Gothic"/>
      </w:rPr>
      <w:fldChar w:fldCharType="begin"/>
    </w:r>
    <w:r w:rsidRPr="00CD3982">
      <w:rPr>
        <w:rFonts w:ascii="Century Gothic" w:hAnsi="Century Gothic"/>
      </w:rPr>
      <w:instrText>PAGE   \* MERGEFORMAT</w:instrText>
    </w:r>
    <w:r w:rsidRPr="00CD3982">
      <w:rPr>
        <w:rFonts w:ascii="Century Gothic" w:hAnsi="Century Gothic"/>
      </w:rPr>
      <w:fldChar w:fldCharType="separate"/>
    </w:r>
    <w:r w:rsidR="00F178FD">
      <w:rPr>
        <w:rFonts w:ascii="Century Gothic" w:hAnsi="Century Gothic"/>
        <w:noProof/>
      </w:rPr>
      <w:t>2</w:t>
    </w:r>
    <w:r w:rsidRPr="00CD3982">
      <w:rPr>
        <w:rFonts w:ascii="Century Gothic" w:hAnsi="Century Gothic"/>
      </w:rPr>
      <w:fldChar w:fldCharType="end"/>
    </w:r>
  </w:p>
  <w:p w14:paraId="47B85980" w14:textId="77777777" w:rsidR="00B009A4" w:rsidRDefault="00B009A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38C0E" w14:textId="77777777" w:rsidR="00532979" w:rsidRDefault="00532979" w:rsidP="009F36E9">
      <w:r>
        <w:separator/>
      </w:r>
    </w:p>
  </w:footnote>
  <w:footnote w:type="continuationSeparator" w:id="0">
    <w:p w14:paraId="25C47FB0" w14:textId="77777777" w:rsidR="00532979" w:rsidRDefault="00532979" w:rsidP="009F3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EB60D" w14:textId="77777777" w:rsidR="00B009A4" w:rsidRDefault="00B009A4" w:rsidP="00B009A4">
    <w:pPr>
      <w:pStyle w:val="stBilgi"/>
      <w:jc w:val="center"/>
    </w:pPr>
  </w:p>
  <w:p w14:paraId="471B09CF" w14:textId="77777777" w:rsidR="00B009A4" w:rsidRDefault="00B009A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B8BF5" w14:textId="77777777" w:rsidR="00AF6FEC" w:rsidRDefault="00AF6FEC" w:rsidP="00B009A4">
    <w:pPr>
      <w:pStyle w:val="stBilgi"/>
      <w:jc w:val="center"/>
    </w:pPr>
  </w:p>
  <w:p w14:paraId="0A84FB04" w14:textId="77777777" w:rsidR="00B009A4" w:rsidRDefault="00DA0DF1" w:rsidP="00B009A4">
    <w:pPr>
      <w:pStyle w:val="stBilgi"/>
      <w:jc w:val="center"/>
    </w:pPr>
    <w:r>
      <w:rPr>
        <w:noProof/>
      </w:rPr>
      <w:drawing>
        <wp:inline distT="0" distB="0" distL="0" distR="0" wp14:anchorId="3D30A305" wp14:editId="0DEAD3CE">
          <wp:extent cx="787400" cy="787400"/>
          <wp:effectExtent l="0" t="0" r="0" b="0"/>
          <wp:docPr id="7" name="Resim 7" descr="20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 cy="787400"/>
                  </a:xfrm>
                  <a:prstGeom prst="rect">
                    <a:avLst/>
                  </a:prstGeom>
                  <a:noFill/>
                  <a:ln>
                    <a:noFill/>
                  </a:ln>
                </pic:spPr>
              </pic:pic>
            </a:graphicData>
          </a:graphic>
        </wp:inline>
      </w:drawing>
    </w:r>
  </w:p>
  <w:p w14:paraId="2A9E8718" w14:textId="77777777" w:rsidR="00B009A4" w:rsidRPr="00CD3982" w:rsidRDefault="00B009A4" w:rsidP="00246874">
    <w:pPr>
      <w:pStyle w:val="stBilgi"/>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E70CA"/>
    <w:multiLevelType w:val="hybridMultilevel"/>
    <w:tmpl w:val="41548246"/>
    <w:lvl w:ilvl="0" w:tplc="041F000B">
      <w:start w:val="1"/>
      <w:numFmt w:val="bullet"/>
      <w:lvlText w:val=""/>
      <w:lvlJc w:val="left"/>
      <w:pPr>
        <w:ind w:left="1353" w:hanging="360"/>
      </w:pPr>
      <w:rPr>
        <w:rFonts w:ascii="Wingdings" w:hAnsi="Wingdings" w:hint="default"/>
      </w:rPr>
    </w:lvl>
    <w:lvl w:ilvl="1" w:tplc="041F0003" w:tentative="1">
      <w:start w:val="1"/>
      <w:numFmt w:val="bullet"/>
      <w:lvlText w:val="o"/>
      <w:lvlJc w:val="left"/>
      <w:pPr>
        <w:ind w:left="2073" w:hanging="360"/>
      </w:pPr>
      <w:rPr>
        <w:rFonts w:ascii="Courier New" w:hAnsi="Courier New" w:cs="Courier New" w:hint="default"/>
      </w:rPr>
    </w:lvl>
    <w:lvl w:ilvl="2" w:tplc="041F0005" w:tentative="1">
      <w:start w:val="1"/>
      <w:numFmt w:val="bullet"/>
      <w:lvlText w:val=""/>
      <w:lvlJc w:val="left"/>
      <w:pPr>
        <w:ind w:left="2793" w:hanging="360"/>
      </w:pPr>
      <w:rPr>
        <w:rFonts w:ascii="Wingdings" w:hAnsi="Wingdings" w:hint="default"/>
      </w:rPr>
    </w:lvl>
    <w:lvl w:ilvl="3" w:tplc="041F0001" w:tentative="1">
      <w:start w:val="1"/>
      <w:numFmt w:val="bullet"/>
      <w:lvlText w:val=""/>
      <w:lvlJc w:val="left"/>
      <w:pPr>
        <w:ind w:left="3513" w:hanging="360"/>
      </w:pPr>
      <w:rPr>
        <w:rFonts w:ascii="Symbol" w:hAnsi="Symbol" w:hint="default"/>
      </w:rPr>
    </w:lvl>
    <w:lvl w:ilvl="4" w:tplc="041F0003" w:tentative="1">
      <w:start w:val="1"/>
      <w:numFmt w:val="bullet"/>
      <w:lvlText w:val="o"/>
      <w:lvlJc w:val="left"/>
      <w:pPr>
        <w:ind w:left="4233" w:hanging="360"/>
      </w:pPr>
      <w:rPr>
        <w:rFonts w:ascii="Courier New" w:hAnsi="Courier New" w:cs="Courier New" w:hint="default"/>
      </w:rPr>
    </w:lvl>
    <w:lvl w:ilvl="5" w:tplc="041F0005" w:tentative="1">
      <w:start w:val="1"/>
      <w:numFmt w:val="bullet"/>
      <w:lvlText w:val=""/>
      <w:lvlJc w:val="left"/>
      <w:pPr>
        <w:ind w:left="4953" w:hanging="360"/>
      </w:pPr>
      <w:rPr>
        <w:rFonts w:ascii="Wingdings" w:hAnsi="Wingdings" w:hint="default"/>
      </w:rPr>
    </w:lvl>
    <w:lvl w:ilvl="6" w:tplc="041F0001" w:tentative="1">
      <w:start w:val="1"/>
      <w:numFmt w:val="bullet"/>
      <w:lvlText w:val=""/>
      <w:lvlJc w:val="left"/>
      <w:pPr>
        <w:ind w:left="5673" w:hanging="360"/>
      </w:pPr>
      <w:rPr>
        <w:rFonts w:ascii="Symbol" w:hAnsi="Symbol" w:hint="default"/>
      </w:rPr>
    </w:lvl>
    <w:lvl w:ilvl="7" w:tplc="041F0003" w:tentative="1">
      <w:start w:val="1"/>
      <w:numFmt w:val="bullet"/>
      <w:lvlText w:val="o"/>
      <w:lvlJc w:val="left"/>
      <w:pPr>
        <w:ind w:left="6393" w:hanging="360"/>
      </w:pPr>
      <w:rPr>
        <w:rFonts w:ascii="Courier New" w:hAnsi="Courier New" w:cs="Courier New" w:hint="default"/>
      </w:rPr>
    </w:lvl>
    <w:lvl w:ilvl="8" w:tplc="041F0005" w:tentative="1">
      <w:start w:val="1"/>
      <w:numFmt w:val="bullet"/>
      <w:lvlText w:val=""/>
      <w:lvlJc w:val="left"/>
      <w:pPr>
        <w:ind w:left="7113" w:hanging="360"/>
      </w:pPr>
      <w:rPr>
        <w:rFonts w:ascii="Wingdings" w:hAnsi="Wingdings" w:hint="default"/>
      </w:rPr>
    </w:lvl>
  </w:abstractNum>
  <w:abstractNum w:abstractNumId="1" w15:restartNumberingAfterBreak="0">
    <w:nsid w:val="0E0C25B5"/>
    <w:multiLevelType w:val="hybridMultilevel"/>
    <w:tmpl w:val="857EB2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217B10"/>
    <w:multiLevelType w:val="hybridMultilevel"/>
    <w:tmpl w:val="CC8CA5B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 w15:restartNumberingAfterBreak="0">
    <w:nsid w:val="33F74F3C"/>
    <w:multiLevelType w:val="hybridMultilevel"/>
    <w:tmpl w:val="F056D7C2"/>
    <w:lvl w:ilvl="0" w:tplc="FF6A0B0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D8C6A2D"/>
    <w:multiLevelType w:val="hybridMultilevel"/>
    <w:tmpl w:val="FB1E45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D1A2D9B"/>
    <w:multiLevelType w:val="hybridMultilevel"/>
    <w:tmpl w:val="BADCFFBC"/>
    <w:lvl w:ilvl="0" w:tplc="041F000B">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64F2D4E"/>
    <w:multiLevelType w:val="hybridMultilevel"/>
    <w:tmpl w:val="A10CB844"/>
    <w:lvl w:ilvl="0" w:tplc="FF6A0B0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7AD2A1F"/>
    <w:multiLevelType w:val="hybridMultilevel"/>
    <w:tmpl w:val="3F8C4F50"/>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8" w15:restartNumberingAfterBreak="0">
    <w:nsid w:val="6CAA1697"/>
    <w:multiLevelType w:val="singleLevel"/>
    <w:tmpl w:val="84CE6324"/>
    <w:lvl w:ilvl="0">
      <w:start w:val="12"/>
      <w:numFmt w:val="upperLetter"/>
      <w:lvlText w:val="%1."/>
      <w:lvlJc w:val="left"/>
      <w:pPr>
        <w:tabs>
          <w:tab w:val="num" w:pos="405"/>
        </w:tabs>
        <w:ind w:left="405" w:hanging="405"/>
      </w:pPr>
      <w:rPr>
        <w:rFonts w:hint="default"/>
        <w:b/>
      </w:rPr>
    </w:lvl>
  </w:abstractNum>
  <w:abstractNum w:abstractNumId="9" w15:restartNumberingAfterBreak="0">
    <w:nsid w:val="71F46FF2"/>
    <w:multiLevelType w:val="hybridMultilevel"/>
    <w:tmpl w:val="43AA63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74C72DC"/>
    <w:multiLevelType w:val="hybridMultilevel"/>
    <w:tmpl w:val="9CA4B530"/>
    <w:lvl w:ilvl="0" w:tplc="041F000F">
      <w:start w:val="1"/>
      <w:numFmt w:val="decimal"/>
      <w:lvlText w:val="%1."/>
      <w:lvlJc w:val="left"/>
      <w:pPr>
        <w:ind w:left="1233" w:hanging="360"/>
      </w:pPr>
      <w:rPr>
        <w:b/>
      </w:rPr>
    </w:lvl>
    <w:lvl w:ilvl="1" w:tplc="041F0019" w:tentative="1">
      <w:start w:val="1"/>
      <w:numFmt w:val="lowerLetter"/>
      <w:lvlText w:val="%2."/>
      <w:lvlJc w:val="left"/>
      <w:pPr>
        <w:ind w:left="4505" w:hanging="360"/>
      </w:pPr>
    </w:lvl>
    <w:lvl w:ilvl="2" w:tplc="041F001B" w:tentative="1">
      <w:start w:val="1"/>
      <w:numFmt w:val="lowerRoman"/>
      <w:lvlText w:val="%3."/>
      <w:lvlJc w:val="right"/>
      <w:pPr>
        <w:ind w:left="5225" w:hanging="180"/>
      </w:pPr>
    </w:lvl>
    <w:lvl w:ilvl="3" w:tplc="041F000F" w:tentative="1">
      <w:start w:val="1"/>
      <w:numFmt w:val="decimal"/>
      <w:lvlText w:val="%4."/>
      <w:lvlJc w:val="left"/>
      <w:pPr>
        <w:ind w:left="5945" w:hanging="360"/>
      </w:pPr>
    </w:lvl>
    <w:lvl w:ilvl="4" w:tplc="041F0019" w:tentative="1">
      <w:start w:val="1"/>
      <w:numFmt w:val="lowerLetter"/>
      <w:lvlText w:val="%5."/>
      <w:lvlJc w:val="left"/>
      <w:pPr>
        <w:ind w:left="6665" w:hanging="360"/>
      </w:pPr>
    </w:lvl>
    <w:lvl w:ilvl="5" w:tplc="041F001B" w:tentative="1">
      <w:start w:val="1"/>
      <w:numFmt w:val="lowerRoman"/>
      <w:lvlText w:val="%6."/>
      <w:lvlJc w:val="right"/>
      <w:pPr>
        <w:ind w:left="7385" w:hanging="180"/>
      </w:pPr>
    </w:lvl>
    <w:lvl w:ilvl="6" w:tplc="041F000F" w:tentative="1">
      <w:start w:val="1"/>
      <w:numFmt w:val="decimal"/>
      <w:lvlText w:val="%7."/>
      <w:lvlJc w:val="left"/>
      <w:pPr>
        <w:ind w:left="8105" w:hanging="360"/>
      </w:pPr>
    </w:lvl>
    <w:lvl w:ilvl="7" w:tplc="041F0019" w:tentative="1">
      <w:start w:val="1"/>
      <w:numFmt w:val="lowerLetter"/>
      <w:lvlText w:val="%8."/>
      <w:lvlJc w:val="left"/>
      <w:pPr>
        <w:ind w:left="8825" w:hanging="360"/>
      </w:pPr>
    </w:lvl>
    <w:lvl w:ilvl="8" w:tplc="041F001B" w:tentative="1">
      <w:start w:val="1"/>
      <w:numFmt w:val="lowerRoman"/>
      <w:lvlText w:val="%9."/>
      <w:lvlJc w:val="right"/>
      <w:pPr>
        <w:ind w:left="9545" w:hanging="180"/>
      </w:pPr>
    </w:lvl>
  </w:abstractNum>
  <w:abstractNum w:abstractNumId="11" w15:restartNumberingAfterBreak="0">
    <w:nsid w:val="7CF9407D"/>
    <w:multiLevelType w:val="hybridMultilevel"/>
    <w:tmpl w:val="73E82A90"/>
    <w:lvl w:ilvl="0" w:tplc="041F000D">
      <w:start w:val="1"/>
      <w:numFmt w:val="bullet"/>
      <w:lvlText w:val=""/>
      <w:lvlJc w:val="left"/>
      <w:pPr>
        <w:ind w:left="1778" w:hanging="360"/>
      </w:pPr>
      <w:rPr>
        <w:rFonts w:ascii="Wingdings" w:hAnsi="Wingdings" w:hint="default"/>
      </w:rPr>
    </w:lvl>
    <w:lvl w:ilvl="1" w:tplc="041F0003" w:tentative="1">
      <w:start w:val="1"/>
      <w:numFmt w:val="bullet"/>
      <w:lvlText w:val="o"/>
      <w:lvlJc w:val="left"/>
      <w:pPr>
        <w:ind w:left="2498" w:hanging="360"/>
      </w:pPr>
      <w:rPr>
        <w:rFonts w:ascii="Courier New" w:hAnsi="Courier New" w:cs="Courier New" w:hint="default"/>
      </w:rPr>
    </w:lvl>
    <w:lvl w:ilvl="2" w:tplc="041F0005" w:tentative="1">
      <w:start w:val="1"/>
      <w:numFmt w:val="bullet"/>
      <w:lvlText w:val=""/>
      <w:lvlJc w:val="left"/>
      <w:pPr>
        <w:ind w:left="3218" w:hanging="360"/>
      </w:pPr>
      <w:rPr>
        <w:rFonts w:ascii="Wingdings" w:hAnsi="Wingdings" w:hint="default"/>
      </w:rPr>
    </w:lvl>
    <w:lvl w:ilvl="3" w:tplc="041F0001" w:tentative="1">
      <w:start w:val="1"/>
      <w:numFmt w:val="bullet"/>
      <w:lvlText w:val=""/>
      <w:lvlJc w:val="left"/>
      <w:pPr>
        <w:ind w:left="3938" w:hanging="360"/>
      </w:pPr>
      <w:rPr>
        <w:rFonts w:ascii="Symbol" w:hAnsi="Symbol" w:hint="default"/>
      </w:rPr>
    </w:lvl>
    <w:lvl w:ilvl="4" w:tplc="041F0003" w:tentative="1">
      <w:start w:val="1"/>
      <w:numFmt w:val="bullet"/>
      <w:lvlText w:val="o"/>
      <w:lvlJc w:val="left"/>
      <w:pPr>
        <w:ind w:left="4658" w:hanging="360"/>
      </w:pPr>
      <w:rPr>
        <w:rFonts w:ascii="Courier New" w:hAnsi="Courier New" w:cs="Courier New" w:hint="default"/>
      </w:rPr>
    </w:lvl>
    <w:lvl w:ilvl="5" w:tplc="041F0005" w:tentative="1">
      <w:start w:val="1"/>
      <w:numFmt w:val="bullet"/>
      <w:lvlText w:val=""/>
      <w:lvlJc w:val="left"/>
      <w:pPr>
        <w:ind w:left="5378" w:hanging="360"/>
      </w:pPr>
      <w:rPr>
        <w:rFonts w:ascii="Wingdings" w:hAnsi="Wingdings" w:hint="default"/>
      </w:rPr>
    </w:lvl>
    <w:lvl w:ilvl="6" w:tplc="041F0001" w:tentative="1">
      <w:start w:val="1"/>
      <w:numFmt w:val="bullet"/>
      <w:lvlText w:val=""/>
      <w:lvlJc w:val="left"/>
      <w:pPr>
        <w:ind w:left="6098" w:hanging="360"/>
      </w:pPr>
      <w:rPr>
        <w:rFonts w:ascii="Symbol" w:hAnsi="Symbol" w:hint="default"/>
      </w:rPr>
    </w:lvl>
    <w:lvl w:ilvl="7" w:tplc="041F0003" w:tentative="1">
      <w:start w:val="1"/>
      <w:numFmt w:val="bullet"/>
      <w:lvlText w:val="o"/>
      <w:lvlJc w:val="left"/>
      <w:pPr>
        <w:ind w:left="6818" w:hanging="360"/>
      </w:pPr>
      <w:rPr>
        <w:rFonts w:ascii="Courier New" w:hAnsi="Courier New" w:cs="Courier New" w:hint="default"/>
      </w:rPr>
    </w:lvl>
    <w:lvl w:ilvl="8" w:tplc="041F0005" w:tentative="1">
      <w:start w:val="1"/>
      <w:numFmt w:val="bullet"/>
      <w:lvlText w:val=""/>
      <w:lvlJc w:val="left"/>
      <w:pPr>
        <w:ind w:left="7538" w:hanging="360"/>
      </w:pPr>
      <w:rPr>
        <w:rFonts w:ascii="Wingdings" w:hAnsi="Wingdings" w:hint="default"/>
      </w:rPr>
    </w:lvl>
  </w:abstractNum>
  <w:num w:numId="1" w16cid:durableId="1455320083">
    <w:abstractNumId w:val="8"/>
  </w:num>
  <w:num w:numId="2" w16cid:durableId="1512724026">
    <w:abstractNumId w:val="5"/>
  </w:num>
  <w:num w:numId="3" w16cid:durableId="756101745">
    <w:abstractNumId w:val="9"/>
  </w:num>
  <w:num w:numId="4" w16cid:durableId="979067429">
    <w:abstractNumId w:val="4"/>
  </w:num>
  <w:num w:numId="5" w16cid:durableId="40447776">
    <w:abstractNumId w:val="11"/>
  </w:num>
  <w:num w:numId="6" w16cid:durableId="1869370590">
    <w:abstractNumId w:val="10"/>
  </w:num>
  <w:num w:numId="7" w16cid:durableId="1106850912">
    <w:abstractNumId w:val="1"/>
  </w:num>
  <w:num w:numId="8" w16cid:durableId="1551261215">
    <w:abstractNumId w:val="6"/>
  </w:num>
  <w:num w:numId="9" w16cid:durableId="179785979">
    <w:abstractNumId w:val="3"/>
  </w:num>
  <w:num w:numId="10" w16cid:durableId="1201896000">
    <w:abstractNumId w:val="2"/>
  </w:num>
  <w:num w:numId="11" w16cid:durableId="944768499">
    <w:abstractNumId w:val="0"/>
  </w:num>
  <w:num w:numId="12" w16cid:durableId="144276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BF6"/>
    <w:rsid w:val="00013934"/>
    <w:rsid w:val="000236AD"/>
    <w:rsid w:val="000275FA"/>
    <w:rsid w:val="00032166"/>
    <w:rsid w:val="00036A43"/>
    <w:rsid w:val="000507DA"/>
    <w:rsid w:val="00050DAF"/>
    <w:rsid w:val="00051E8F"/>
    <w:rsid w:val="00054598"/>
    <w:rsid w:val="0005637D"/>
    <w:rsid w:val="000675A7"/>
    <w:rsid w:val="000877B6"/>
    <w:rsid w:val="0009361E"/>
    <w:rsid w:val="000B7075"/>
    <w:rsid w:val="000C48EA"/>
    <w:rsid w:val="001023C7"/>
    <w:rsid w:val="00116D27"/>
    <w:rsid w:val="00143F42"/>
    <w:rsid w:val="0015731E"/>
    <w:rsid w:val="00164560"/>
    <w:rsid w:val="00166C02"/>
    <w:rsid w:val="0019141F"/>
    <w:rsid w:val="00194DEA"/>
    <w:rsid w:val="001A51CD"/>
    <w:rsid w:val="001B557E"/>
    <w:rsid w:val="001C59DA"/>
    <w:rsid w:val="001E238D"/>
    <w:rsid w:val="001E4A18"/>
    <w:rsid w:val="001F69E2"/>
    <w:rsid w:val="00207F09"/>
    <w:rsid w:val="00214D34"/>
    <w:rsid w:val="00224613"/>
    <w:rsid w:val="00227DA9"/>
    <w:rsid w:val="002368D4"/>
    <w:rsid w:val="00236BFA"/>
    <w:rsid w:val="00241404"/>
    <w:rsid w:val="00246874"/>
    <w:rsid w:val="002468FB"/>
    <w:rsid w:val="002542CF"/>
    <w:rsid w:val="00262A42"/>
    <w:rsid w:val="00267EE0"/>
    <w:rsid w:val="002778D7"/>
    <w:rsid w:val="0029170E"/>
    <w:rsid w:val="002A18B3"/>
    <w:rsid w:val="002B2EC5"/>
    <w:rsid w:val="002B6211"/>
    <w:rsid w:val="002C76B4"/>
    <w:rsid w:val="002E191F"/>
    <w:rsid w:val="002F2FDD"/>
    <w:rsid w:val="00300C99"/>
    <w:rsid w:val="00306973"/>
    <w:rsid w:val="003202FE"/>
    <w:rsid w:val="00322346"/>
    <w:rsid w:val="003314B4"/>
    <w:rsid w:val="00360503"/>
    <w:rsid w:val="00367F8D"/>
    <w:rsid w:val="003A1197"/>
    <w:rsid w:val="003A34C5"/>
    <w:rsid w:val="003A66FB"/>
    <w:rsid w:val="003A6C95"/>
    <w:rsid w:val="003C0BE8"/>
    <w:rsid w:val="003D350F"/>
    <w:rsid w:val="003F6BE2"/>
    <w:rsid w:val="003F798F"/>
    <w:rsid w:val="00401D3A"/>
    <w:rsid w:val="0042587C"/>
    <w:rsid w:val="004373E9"/>
    <w:rsid w:val="004B6A8B"/>
    <w:rsid w:val="004C5A4F"/>
    <w:rsid w:val="004C7F2C"/>
    <w:rsid w:val="004D3610"/>
    <w:rsid w:val="004D6B63"/>
    <w:rsid w:val="00524E53"/>
    <w:rsid w:val="00527115"/>
    <w:rsid w:val="0053237D"/>
    <w:rsid w:val="00532979"/>
    <w:rsid w:val="005653E9"/>
    <w:rsid w:val="00570E15"/>
    <w:rsid w:val="0058210A"/>
    <w:rsid w:val="00586036"/>
    <w:rsid w:val="005A0730"/>
    <w:rsid w:val="005A2D4B"/>
    <w:rsid w:val="005A4620"/>
    <w:rsid w:val="005E068F"/>
    <w:rsid w:val="006219CA"/>
    <w:rsid w:val="006226B7"/>
    <w:rsid w:val="006249A3"/>
    <w:rsid w:val="00632AE8"/>
    <w:rsid w:val="00643119"/>
    <w:rsid w:val="00646499"/>
    <w:rsid w:val="00682FC0"/>
    <w:rsid w:val="006A00F4"/>
    <w:rsid w:val="006A035C"/>
    <w:rsid w:val="006A2D35"/>
    <w:rsid w:val="006B31B6"/>
    <w:rsid w:val="006B5F83"/>
    <w:rsid w:val="006B698D"/>
    <w:rsid w:val="006C4D63"/>
    <w:rsid w:val="006E50B4"/>
    <w:rsid w:val="006F7F62"/>
    <w:rsid w:val="00716ABA"/>
    <w:rsid w:val="00733660"/>
    <w:rsid w:val="00743B8A"/>
    <w:rsid w:val="00767EB3"/>
    <w:rsid w:val="00773515"/>
    <w:rsid w:val="0077764A"/>
    <w:rsid w:val="007805FB"/>
    <w:rsid w:val="00794B1B"/>
    <w:rsid w:val="007A2F95"/>
    <w:rsid w:val="007B0D06"/>
    <w:rsid w:val="007B144C"/>
    <w:rsid w:val="007C6F54"/>
    <w:rsid w:val="007D0040"/>
    <w:rsid w:val="007E70F6"/>
    <w:rsid w:val="008035EF"/>
    <w:rsid w:val="008120D3"/>
    <w:rsid w:val="00812ADB"/>
    <w:rsid w:val="00824A2E"/>
    <w:rsid w:val="008419D4"/>
    <w:rsid w:val="00841D0E"/>
    <w:rsid w:val="00843D03"/>
    <w:rsid w:val="00865A6C"/>
    <w:rsid w:val="00876DB3"/>
    <w:rsid w:val="00894A5D"/>
    <w:rsid w:val="008970E5"/>
    <w:rsid w:val="008A36BD"/>
    <w:rsid w:val="008B194D"/>
    <w:rsid w:val="008C373A"/>
    <w:rsid w:val="008F6E29"/>
    <w:rsid w:val="00917219"/>
    <w:rsid w:val="00917DA1"/>
    <w:rsid w:val="00930B64"/>
    <w:rsid w:val="00945025"/>
    <w:rsid w:val="00947E01"/>
    <w:rsid w:val="009530C2"/>
    <w:rsid w:val="00963147"/>
    <w:rsid w:val="00970046"/>
    <w:rsid w:val="0098050C"/>
    <w:rsid w:val="00985DFC"/>
    <w:rsid w:val="00994282"/>
    <w:rsid w:val="009C3163"/>
    <w:rsid w:val="009E0E43"/>
    <w:rsid w:val="009E3E68"/>
    <w:rsid w:val="009F36E9"/>
    <w:rsid w:val="00A014FC"/>
    <w:rsid w:val="00A3014D"/>
    <w:rsid w:val="00A30936"/>
    <w:rsid w:val="00A30F57"/>
    <w:rsid w:val="00A46A83"/>
    <w:rsid w:val="00A52BC4"/>
    <w:rsid w:val="00A80F3D"/>
    <w:rsid w:val="00A947D8"/>
    <w:rsid w:val="00AA6197"/>
    <w:rsid w:val="00AC142F"/>
    <w:rsid w:val="00AC5FC0"/>
    <w:rsid w:val="00AC67D9"/>
    <w:rsid w:val="00AF6FEC"/>
    <w:rsid w:val="00B009A4"/>
    <w:rsid w:val="00B24940"/>
    <w:rsid w:val="00B3491C"/>
    <w:rsid w:val="00B35C43"/>
    <w:rsid w:val="00B37EB6"/>
    <w:rsid w:val="00B44C39"/>
    <w:rsid w:val="00B459AB"/>
    <w:rsid w:val="00B51EB4"/>
    <w:rsid w:val="00B53D5C"/>
    <w:rsid w:val="00B56149"/>
    <w:rsid w:val="00B82BF6"/>
    <w:rsid w:val="00B945F5"/>
    <w:rsid w:val="00BC7B88"/>
    <w:rsid w:val="00BE5E0F"/>
    <w:rsid w:val="00BE6232"/>
    <w:rsid w:val="00BF6ED0"/>
    <w:rsid w:val="00C012B5"/>
    <w:rsid w:val="00C03E80"/>
    <w:rsid w:val="00C07367"/>
    <w:rsid w:val="00C101FD"/>
    <w:rsid w:val="00C1470D"/>
    <w:rsid w:val="00C2062C"/>
    <w:rsid w:val="00C43B21"/>
    <w:rsid w:val="00C666A8"/>
    <w:rsid w:val="00C66C1E"/>
    <w:rsid w:val="00C92271"/>
    <w:rsid w:val="00CD0555"/>
    <w:rsid w:val="00CD3982"/>
    <w:rsid w:val="00CE0F2A"/>
    <w:rsid w:val="00CE4105"/>
    <w:rsid w:val="00CF3E79"/>
    <w:rsid w:val="00D038E4"/>
    <w:rsid w:val="00D105B2"/>
    <w:rsid w:val="00D11B6C"/>
    <w:rsid w:val="00D12A49"/>
    <w:rsid w:val="00D17528"/>
    <w:rsid w:val="00D3223A"/>
    <w:rsid w:val="00D43D64"/>
    <w:rsid w:val="00D61453"/>
    <w:rsid w:val="00D76E2F"/>
    <w:rsid w:val="00D8387B"/>
    <w:rsid w:val="00D931F0"/>
    <w:rsid w:val="00D933B2"/>
    <w:rsid w:val="00D97EC6"/>
    <w:rsid w:val="00DA0DF1"/>
    <w:rsid w:val="00DA3053"/>
    <w:rsid w:val="00DB5D51"/>
    <w:rsid w:val="00DD33A8"/>
    <w:rsid w:val="00DD4420"/>
    <w:rsid w:val="00DD5803"/>
    <w:rsid w:val="00DF11F7"/>
    <w:rsid w:val="00E00432"/>
    <w:rsid w:val="00E04897"/>
    <w:rsid w:val="00E3120C"/>
    <w:rsid w:val="00E41FC1"/>
    <w:rsid w:val="00E6798E"/>
    <w:rsid w:val="00EB3BF1"/>
    <w:rsid w:val="00ED4320"/>
    <w:rsid w:val="00ED6AEF"/>
    <w:rsid w:val="00EF2034"/>
    <w:rsid w:val="00EF3038"/>
    <w:rsid w:val="00F178FD"/>
    <w:rsid w:val="00F34B83"/>
    <w:rsid w:val="00F411F7"/>
    <w:rsid w:val="00F45FCF"/>
    <w:rsid w:val="00F4700F"/>
    <w:rsid w:val="00F47AA7"/>
    <w:rsid w:val="00F6573A"/>
    <w:rsid w:val="00F70561"/>
    <w:rsid w:val="00F778E0"/>
    <w:rsid w:val="00F81917"/>
    <w:rsid w:val="00F938CA"/>
    <w:rsid w:val="00F9434D"/>
    <w:rsid w:val="00F95999"/>
    <w:rsid w:val="00FA0739"/>
    <w:rsid w:val="00FB02E9"/>
    <w:rsid w:val="00FC4AE3"/>
    <w:rsid w:val="00FD0B72"/>
    <w:rsid w:val="00FD4DCB"/>
    <w:rsid w:val="00FE5A40"/>
    <w:rsid w:val="00FE73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3C831"/>
  <w15:docId w15:val="{1E4B1C79-90BB-41B7-B351-84947214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Balk1">
    <w:name w:val="heading 1"/>
    <w:basedOn w:val="Normal"/>
    <w:next w:val="Normal"/>
    <w:qFormat/>
    <w:pPr>
      <w:keepNext/>
      <w:jc w:val="both"/>
      <w:outlineLvl w:val="0"/>
    </w:pPr>
    <w:rPr>
      <w:rFonts w:ascii="Arial" w:hAnsi="Arial"/>
      <w:b/>
      <w:sz w:val="22"/>
    </w:rPr>
  </w:style>
  <w:style w:type="paragraph" w:styleId="Balk2">
    <w:name w:val="heading 2"/>
    <w:basedOn w:val="Normal"/>
    <w:next w:val="Normal"/>
    <w:link w:val="Balk2Char"/>
    <w:uiPriority w:val="9"/>
    <w:unhideWhenUsed/>
    <w:qFormat/>
    <w:rsid w:val="009F36E9"/>
    <w:pPr>
      <w:keepNext/>
      <w:spacing w:before="240" w:after="60"/>
      <w:outlineLvl w:val="1"/>
    </w:pPr>
    <w:rPr>
      <w:rFonts w:ascii="Cambria" w:hAnsi="Cambria"/>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semiHidden/>
    <w:pPr>
      <w:spacing w:before="100" w:beforeAutospacing="1" w:after="100" w:afterAutospacing="1"/>
    </w:pPr>
  </w:style>
  <w:style w:type="character" w:styleId="Kpr">
    <w:name w:val="Hyperlink"/>
    <w:semiHidden/>
    <w:rPr>
      <w:color w:val="0000FF"/>
      <w:u w:val="single"/>
    </w:rPr>
  </w:style>
  <w:style w:type="paragraph" w:styleId="GvdeMetni2">
    <w:name w:val="Body Text 2"/>
    <w:basedOn w:val="Normal"/>
    <w:semiHidden/>
    <w:pPr>
      <w:spacing w:before="120" w:after="120"/>
      <w:jc w:val="both"/>
    </w:pPr>
    <w:rPr>
      <w:rFonts w:ascii="Arial" w:hAnsi="Arial"/>
      <w:szCs w:val="20"/>
    </w:rPr>
  </w:style>
  <w:style w:type="paragraph" w:styleId="GvdeMetni">
    <w:name w:val="Body Text"/>
    <w:basedOn w:val="Normal"/>
    <w:semiHidden/>
    <w:rPr>
      <w:rFonts w:ascii="Arial" w:hAnsi="Arial" w:cs="Arial"/>
      <w:sz w:val="22"/>
      <w:szCs w:val="22"/>
    </w:rPr>
  </w:style>
  <w:style w:type="paragraph" w:styleId="GvdeMetni3">
    <w:name w:val="Body Text 3"/>
    <w:basedOn w:val="Normal"/>
    <w:semiHidden/>
    <w:rPr>
      <w:rFonts w:ascii="Bookman Old Style" w:hAnsi="Bookman Old Style" w:cs="Arial"/>
      <w:b/>
      <w:color w:val="FF6600"/>
      <w:sz w:val="22"/>
      <w:szCs w:val="22"/>
    </w:rPr>
  </w:style>
  <w:style w:type="character" w:customStyle="1" w:styleId="KitapBal1">
    <w:name w:val="Kitap Başlığı1"/>
    <w:qFormat/>
    <w:rPr>
      <w:b/>
      <w:bCs/>
      <w:smallCaps/>
      <w:spacing w:val="5"/>
    </w:rPr>
  </w:style>
  <w:style w:type="paragraph" w:styleId="stBilgi">
    <w:name w:val="header"/>
    <w:basedOn w:val="Normal"/>
    <w:link w:val="stBilgiChar"/>
    <w:uiPriority w:val="99"/>
    <w:unhideWhenUsed/>
    <w:rsid w:val="009F36E9"/>
    <w:pPr>
      <w:tabs>
        <w:tab w:val="center" w:pos="4536"/>
        <w:tab w:val="right" w:pos="9072"/>
      </w:tabs>
    </w:pPr>
  </w:style>
  <w:style w:type="character" w:customStyle="1" w:styleId="stBilgiChar">
    <w:name w:val="Üst Bilgi Char"/>
    <w:link w:val="stBilgi"/>
    <w:uiPriority w:val="99"/>
    <w:rsid w:val="009F36E9"/>
    <w:rPr>
      <w:rFonts w:ascii="Times New Roman" w:eastAsia="Times New Roman" w:hAnsi="Times New Roman"/>
      <w:sz w:val="24"/>
      <w:szCs w:val="24"/>
    </w:rPr>
  </w:style>
  <w:style w:type="paragraph" w:styleId="AltBilgi">
    <w:name w:val="footer"/>
    <w:basedOn w:val="Normal"/>
    <w:link w:val="AltBilgiChar"/>
    <w:uiPriority w:val="99"/>
    <w:unhideWhenUsed/>
    <w:rsid w:val="009F36E9"/>
    <w:pPr>
      <w:tabs>
        <w:tab w:val="center" w:pos="4536"/>
        <w:tab w:val="right" w:pos="9072"/>
      </w:tabs>
    </w:pPr>
  </w:style>
  <w:style w:type="character" w:customStyle="1" w:styleId="AltBilgiChar">
    <w:name w:val="Alt Bilgi Char"/>
    <w:link w:val="AltBilgi"/>
    <w:uiPriority w:val="99"/>
    <w:rsid w:val="009F36E9"/>
    <w:rPr>
      <w:rFonts w:ascii="Times New Roman" w:eastAsia="Times New Roman" w:hAnsi="Times New Roman"/>
      <w:sz w:val="24"/>
      <w:szCs w:val="24"/>
    </w:rPr>
  </w:style>
  <w:style w:type="character" w:customStyle="1" w:styleId="Balk2Char">
    <w:name w:val="Başlık 2 Char"/>
    <w:link w:val="Balk2"/>
    <w:uiPriority w:val="9"/>
    <w:rsid w:val="009F36E9"/>
    <w:rPr>
      <w:rFonts w:ascii="Cambria" w:eastAsia="Times New Roman" w:hAnsi="Cambria" w:cs="Times New Roman"/>
      <w:b/>
      <w:bCs/>
      <w:i/>
      <w:iCs/>
      <w:sz w:val="28"/>
      <w:szCs w:val="28"/>
    </w:rPr>
  </w:style>
  <w:style w:type="paragraph" w:styleId="BalonMetni">
    <w:name w:val="Balloon Text"/>
    <w:basedOn w:val="Normal"/>
    <w:link w:val="BalonMetniChar"/>
    <w:uiPriority w:val="99"/>
    <w:semiHidden/>
    <w:unhideWhenUsed/>
    <w:rsid w:val="00F9434D"/>
    <w:rPr>
      <w:rFonts w:ascii="Tahoma" w:hAnsi="Tahoma" w:cs="Tahoma"/>
      <w:sz w:val="16"/>
      <w:szCs w:val="16"/>
    </w:rPr>
  </w:style>
  <w:style w:type="character" w:customStyle="1" w:styleId="BalonMetniChar">
    <w:name w:val="Balon Metni Char"/>
    <w:link w:val="BalonMetni"/>
    <w:uiPriority w:val="99"/>
    <w:semiHidden/>
    <w:rsid w:val="00F9434D"/>
    <w:rPr>
      <w:rFonts w:ascii="Tahoma" w:eastAsia="Times New Roman" w:hAnsi="Tahoma" w:cs="Tahoma"/>
      <w:sz w:val="16"/>
      <w:szCs w:val="16"/>
    </w:rPr>
  </w:style>
  <w:style w:type="paragraph" w:styleId="ListeParagraf">
    <w:name w:val="List Paragraph"/>
    <w:basedOn w:val="Normal"/>
    <w:uiPriority w:val="34"/>
    <w:qFormat/>
    <w:rsid w:val="00D61453"/>
    <w:pPr>
      <w:ind w:left="720"/>
      <w:contextualSpacing/>
    </w:pPr>
  </w:style>
  <w:style w:type="character" w:styleId="AklamaBavurusu">
    <w:name w:val="annotation reference"/>
    <w:basedOn w:val="VarsaylanParagrafYazTipi"/>
    <w:uiPriority w:val="99"/>
    <w:semiHidden/>
    <w:unhideWhenUsed/>
    <w:rsid w:val="001E4A18"/>
    <w:rPr>
      <w:sz w:val="16"/>
      <w:szCs w:val="16"/>
    </w:rPr>
  </w:style>
  <w:style w:type="paragraph" w:styleId="AklamaMetni">
    <w:name w:val="annotation text"/>
    <w:basedOn w:val="Normal"/>
    <w:link w:val="AklamaMetniChar"/>
    <w:uiPriority w:val="99"/>
    <w:semiHidden/>
    <w:unhideWhenUsed/>
    <w:rsid w:val="001E4A18"/>
    <w:rPr>
      <w:sz w:val="20"/>
      <w:szCs w:val="20"/>
    </w:rPr>
  </w:style>
  <w:style w:type="character" w:customStyle="1" w:styleId="AklamaMetniChar">
    <w:name w:val="Açıklama Metni Char"/>
    <w:basedOn w:val="VarsaylanParagrafYazTipi"/>
    <w:link w:val="AklamaMetni"/>
    <w:uiPriority w:val="99"/>
    <w:semiHidden/>
    <w:rsid w:val="001E4A18"/>
    <w:rPr>
      <w:rFonts w:ascii="Times New Roman" w:eastAsia="Times New Roman" w:hAnsi="Times New Roman"/>
    </w:rPr>
  </w:style>
  <w:style w:type="paragraph" w:styleId="AklamaKonusu">
    <w:name w:val="annotation subject"/>
    <w:basedOn w:val="AklamaMetni"/>
    <w:next w:val="AklamaMetni"/>
    <w:link w:val="AklamaKonusuChar"/>
    <w:uiPriority w:val="99"/>
    <w:semiHidden/>
    <w:unhideWhenUsed/>
    <w:rsid w:val="001E4A18"/>
    <w:rPr>
      <w:b/>
      <w:bCs/>
    </w:rPr>
  </w:style>
  <w:style w:type="character" w:customStyle="1" w:styleId="AklamaKonusuChar">
    <w:name w:val="Açıklama Konusu Char"/>
    <w:basedOn w:val="AklamaMetniChar"/>
    <w:link w:val="AklamaKonusu"/>
    <w:uiPriority w:val="99"/>
    <w:semiHidden/>
    <w:rsid w:val="001E4A18"/>
    <w:rPr>
      <w:rFonts w:ascii="Times New Roman" w:eastAsia="Times New Roman" w:hAnsi="Times New Roman"/>
      <w:b/>
      <w:bCs/>
    </w:rPr>
  </w:style>
  <w:style w:type="paragraph" w:styleId="AralkYok">
    <w:name w:val="No Spacing"/>
    <w:uiPriority w:val="1"/>
    <w:qFormat/>
    <w:rsid w:val="0064649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tb.org.t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ge@itb.org.t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37635-54AA-4ECC-9A2A-124F3DADC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712</Words>
  <Characters>4061</Characters>
  <Application>Microsoft Office Word</Application>
  <DocSecurity>4</DocSecurity>
  <Lines>33</Lines>
  <Paragraphs>9</Paragraphs>
  <ScaleCrop>false</ScaleCrop>
  <HeadingPairs>
    <vt:vector size="2" baseType="variant">
      <vt:variant>
        <vt:lpstr>Konu Başlığı</vt:lpstr>
      </vt:variant>
      <vt:variant>
        <vt:i4>1</vt:i4>
      </vt:variant>
    </vt:vector>
  </HeadingPairs>
  <TitlesOfParts>
    <vt:vector size="1" baseType="lpstr">
      <vt:lpstr>İZMİR KÜLTÜR SANAT VE EĞİTİM VAKFI</vt:lpstr>
    </vt:vector>
  </TitlesOfParts>
  <Company/>
  <LinksUpToDate>false</LinksUpToDate>
  <CharactersWithSpaces>4764</CharactersWithSpaces>
  <SharedDoc>false</SharedDoc>
  <HLinks>
    <vt:vector size="24" baseType="variant">
      <vt:variant>
        <vt:i4>7536676</vt:i4>
      </vt:variant>
      <vt:variant>
        <vt:i4>9</vt:i4>
      </vt:variant>
      <vt:variant>
        <vt:i4>0</vt:i4>
      </vt:variant>
      <vt:variant>
        <vt:i4>5</vt:i4>
      </vt:variant>
      <vt:variant>
        <vt:lpwstr>http://www.itb.org.tr/</vt:lpwstr>
      </vt:variant>
      <vt:variant>
        <vt:lpwstr/>
      </vt:variant>
      <vt:variant>
        <vt:i4>5242922</vt:i4>
      </vt:variant>
      <vt:variant>
        <vt:i4>6</vt:i4>
      </vt:variant>
      <vt:variant>
        <vt:i4>0</vt:i4>
      </vt:variant>
      <vt:variant>
        <vt:i4>5</vt:i4>
      </vt:variant>
      <vt:variant>
        <vt:lpwstr>mailto:arge@itb.org.tr</vt:lpwstr>
      </vt:variant>
      <vt:variant>
        <vt:lpwstr/>
      </vt:variant>
      <vt:variant>
        <vt:i4>7536676</vt:i4>
      </vt:variant>
      <vt:variant>
        <vt:i4>3</vt:i4>
      </vt:variant>
      <vt:variant>
        <vt:i4>0</vt:i4>
      </vt:variant>
      <vt:variant>
        <vt:i4>5</vt:i4>
      </vt:variant>
      <vt:variant>
        <vt:lpwstr>http://www.itb.org.tr/</vt:lpwstr>
      </vt:variant>
      <vt:variant>
        <vt:lpwstr/>
      </vt:variant>
      <vt:variant>
        <vt:i4>5242922</vt:i4>
      </vt:variant>
      <vt:variant>
        <vt:i4>0</vt:i4>
      </vt:variant>
      <vt:variant>
        <vt:i4>0</vt:i4>
      </vt:variant>
      <vt:variant>
        <vt:i4>5</vt:i4>
      </vt:variant>
      <vt:variant>
        <vt:lpwstr>mailto:arge@itb.org.tr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İZMİR KÜLTÜR SANAT VE EĞİTİM VAKFI</dc:title>
  <dc:creator>Kutsal</dc:creator>
  <cp:lastModifiedBy>Kenan KESKİNKILIÇ</cp:lastModifiedBy>
  <cp:revision>2</cp:revision>
  <cp:lastPrinted>2020-07-13T11:56:00Z</cp:lastPrinted>
  <dcterms:created xsi:type="dcterms:W3CDTF">2025-10-03T11:16:00Z</dcterms:created>
  <dcterms:modified xsi:type="dcterms:W3CDTF">2025-10-03T11:16:00Z</dcterms:modified>
</cp:coreProperties>
</file>